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648"/>
        <w:gridCol w:w="3780"/>
        <w:gridCol w:w="360"/>
        <w:gridCol w:w="4680"/>
      </w:tblGrid>
      <w:tr w:rsidR="0022650C" w:rsidRPr="0022650C" w14:paraId="31CB099E" w14:textId="77777777" w:rsidTr="0022650C">
        <w:tc>
          <w:tcPr>
            <w:tcW w:w="648" w:type="dxa"/>
          </w:tcPr>
          <w:p w14:paraId="2283E56F" w14:textId="32C16FDE" w:rsidR="0022650C" w:rsidRPr="0022650C" w:rsidRDefault="0022650C" w:rsidP="0022650C">
            <w:pPr>
              <w:keepNext/>
              <w:spacing w:after="0" w:line="240" w:lineRule="auto"/>
              <w:rPr>
                <w:rFonts w:ascii="Arial" w:eastAsia="Times New Roman" w:hAnsi="Arial" w:cs="Arial"/>
                <w:sz w:val="24"/>
                <w:szCs w:val="24"/>
              </w:rPr>
            </w:pPr>
            <w:bookmarkStart w:id="0" w:name="_GoBack"/>
            <w:bookmarkEnd w:id="0"/>
          </w:p>
        </w:tc>
        <w:tc>
          <w:tcPr>
            <w:tcW w:w="8820" w:type="dxa"/>
            <w:gridSpan w:val="3"/>
          </w:tcPr>
          <w:p w14:paraId="39058BBF"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w:t>
            </w:r>
          </w:p>
          <w:p w14:paraId="24CEEF9C"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Election of Officers</w:t>
            </w:r>
          </w:p>
        </w:tc>
      </w:tr>
      <w:tr w:rsidR="0022650C" w:rsidRPr="0022650C" w14:paraId="0D2B8C9E" w14:textId="77777777" w:rsidTr="0022650C">
        <w:tc>
          <w:tcPr>
            <w:tcW w:w="648" w:type="dxa"/>
          </w:tcPr>
          <w:p w14:paraId="553CB2FC"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14AB5D6B" w14:textId="77777777" w:rsidR="0022650C" w:rsidRPr="0022650C" w:rsidRDefault="0022650C" w:rsidP="0022650C">
            <w:pPr>
              <w:spacing w:after="0" w:line="240" w:lineRule="auto"/>
              <w:rPr>
                <w:rFonts w:ascii="Arial" w:eastAsia="Times New Roman" w:hAnsi="Arial" w:cs="Arial"/>
                <w:i/>
                <w:sz w:val="24"/>
                <w:szCs w:val="24"/>
              </w:rPr>
            </w:pPr>
          </w:p>
        </w:tc>
      </w:tr>
      <w:tr w:rsidR="0022650C" w:rsidRPr="0022650C" w14:paraId="6C79C201" w14:textId="77777777" w:rsidTr="0022650C">
        <w:tc>
          <w:tcPr>
            <w:tcW w:w="648" w:type="dxa"/>
          </w:tcPr>
          <w:p w14:paraId="5ABE4C75"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51881425" w14:textId="439707B1" w:rsidR="0022650C" w:rsidRPr="0022650C" w:rsidRDefault="0022650C" w:rsidP="00DD7040">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Officers </w:t>
            </w:r>
            <w:r w:rsidRPr="0022650C">
              <w:rPr>
                <w:rFonts w:ascii="Arial" w:eastAsia="Times New Roman" w:hAnsi="Arial" w:cs="Arial"/>
                <w:sz w:val="24"/>
                <w:szCs w:val="24"/>
              </w:rPr>
              <w:t xml:space="preserve">shall be elected </w:t>
            </w:r>
            <w:r w:rsidR="00DD7040">
              <w:rPr>
                <w:rFonts w:ascii="Arial" w:eastAsia="Times New Roman" w:hAnsi="Arial" w:cs="Arial"/>
                <w:sz w:val="24"/>
                <w:szCs w:val="24"/>
              </w:rPr>
              <w:t xml:space="preserve">at the Shiloh Club Meeting in May of the year prior to the </w:t>
            </w:r>
            <w:r w:rsidR="00204AE9">
              <w:rPr>
                <w:rFonts w:ascii="Arial" w:eastAsia="Times New Roman" w:hAnsi="Arial" w:cs="Arial"/>
                <w:sz w:val="24"/>
                <w:szCs w:val="24"/>
              </w:rPr>
              <w:t xml:space="preserve">new </w:t>
            </w:r>
            <w:r w:rsidR="00DD7040">
              <w:rPr>
                <w:rFonts w:ascii="Arial" w:eastAsia="Times New Roman" w:hAnsi="Arial" w:cs="Arial"/>
                <w:sz w:val="24"/>
                <w:szCs w:val="24"/>
              </w:rPr>
              <w:t>office term</w:t>
            </w:r>
            <w:r w:rsidRPr="0022650C">
              <w:rPr>
                <w:rFonts w:ascii="Arial" w:eastAsia="Times New Roman" w:hAnsi="Arial" w:cs="Arial"/>
                <w:sz w:val="24"/>
                <w:szCs w:val="24"/>
              </w:rPr>
              <w:t>.</w:t>
            </w:r>
          </w:p>
        </w:tc>
      </w:tr>
      <w:tr w:rsidR="0022650C" w:rsidRPr="0022650C" w14:paraId="27852CEC" w14:textId="77777777" w:rsidTr="0022650C">
        <w:tc>
          <w:tcPr>
            <w:tcW w:w="648" w:type="dxa"/>
          </w:tcPr>
          <w:p w14:paraId="16149627"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ED11E53"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95D30F0" w14:textId="77777777" w:rsidTr="0022650C">
        <w:tc>
          <w:tcPr>
            <w:tcW w:w="648" w:type="dxa"/>
          </w:tcPr>
          <w:p w14:paraId="3B191A40" w14:textId="41ED5A56"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4D10CBC9" w14:textId="77777777" w:rsidR="00EC1E85" w:rsidRPr="00DB42FE" w:rsidRDefault="00EC1E85" w:rsidP="00097F10">
            <w:pPr>
              <w:spacing w:after="0"/>
              <w:jc w:val="center"/>
              <w:rPr>
                <w:rFonts w:ascii="Arial" w:hAnsi="Arial" w:cs="Arial"/>
                <w:b/>
                <w:sz w:val="24"/>
                <w:szCs w:val="24"/>
              </w:rPr>
            </w:pPr>
            <w:r w:rsidRPr="00DB42FE">
              <w:rPr>
                <w:rFonts w:ascii="Arial" w:hAnsi="Arial" w:cs="Arial"/>
                <w:b/>
                <w:sz w:val="24"/>
                <w:szCs w:val="24"/>
              </w:rPr>
              <w:t xml:space="preserve">Article II </w:t>
            </w:r>
          </w:p>
          <w:p w14:paraId="1866C340" w14:textId="77777777" w:rsidR="00EC1E85" w:rsidRPr="00DB42FE" w:rsidRDefault="00EC1E85" w:rsidP="00097F10">
            <w:pPr>
              <w:spacing w:after="0"/>
              <w:jc w:val="center"/>
              <w:rPr>
                <w:rFonts w:ascii="Arial" w:hAnsi="Arial" w:cs="Arial"/>
                <w:sz w:val="24"/>
                <w:szCs w:val="24"/>
              </w:rPr>
            </w:pPr>
            <w:r w:rsidRPr="00DB42FE">
              <w:rPr>
                <w:rFonts w:ascii="Arial" w:hAnsi="Arial" w:cs="Arial"/>
                <w:b/>
                <w:sz w:val="24"/>
                <w:szCs w:val="24"/>
              </w:rPr>
              <w:t>Age Requirements of Officers</w:t>
            </w:r>
          </w:p>
        </w:tc>
      </w:tr>
      <w:tr w:rsidR="00A278FE" w:rsidRPr="0022650C" w14:paraId="378DAAD9" w14:textId="77777777" w:rsidTr="0022650C">
        <w:tc>
          <w:tcPr>
            <w:tcW w:w="648" w:type="dxa"/>
          </w:tcPr>
          <w:p w14:paraId="10B1E626" w14:textId="77777777" w:rsidR="00A278FE" w:rsidRPr="0022650C" w:rsidRDefault="00A278FE"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3D6EEA3" w14:textId="77777777" w:rsidR="00A278FE" w:rsidRPr="00DB42FE" w:rsidRDefault="00A278FE" w:rsidP="00097F10">
            <w:pPr>
              <w:spacing w:after="0"/>
              <w:jc w:val="center"/>
              <w:rPr>
                <w:rFonts w:ascii="Arial" w:hAnsi="Arial" w:cs="Arial"/>
                <w:b/>
                <w:sz w:val="24"/>
                <w:szCs w:val="24"/>
              </w:rPr>
            </w:pPr>
          </w:p>
        </w:tc>
      </w:tr>
      <w:tr w:rsidR="00EC1E85" w:rsidRPr="0022650C" w14:paraId="786A770D" w14:textId="77777777" w:rsidTr="0022650C">
        <w:tc>
          <w:tcPr>
            <w:tcW w:w="648" w:type="dxa"/>
          </w:tcPr>
          <w:p w14:paraId="472B33F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5F7651B7" w14:textId="77777777" w:rsidR="00EC1E85" w:rsidRDefault="00EC1E85" w:rsidP="00097F10">
            <w:pPr>
              <w:spacing w:after="0"/>
              <w:rPr>
                <w:rFonts w:ascii="Arial" w:hAnsi="Arial" w:cs="Arial"/>
                <w:sz w:val="24"/>
                <w:szCs w:val="24"/>
              </w:rPr>
            </w:pPr>
            <w:r w:rsidRPr="00DB42FE">
              <w:rPr>
                <w:rFonts w:ascii="Arial" w:hAnsi="Arial" w:cs="Arial"/>
                <w:i/>
                <w:sz w:val="24"/>
                <w:szCs w:val="24"/>
              </w:rPr>
              <w:t xml:space="preserve">The President, Vice-President, Secretary </w:t>
            </w:r>
            <w:r w:rsidRPr="00DB42FE">
              <w:rPr>
                <w:rFonts w:ascii="Arial" w:hAnsi="Arial" w:cs="Arial"/>
                <w:sz w:val="24"/>
                <w:szCs w:val="24"/>
              </w:rPr>
              <w:t xml:space="preserve">and </w:t>
            </w:r>
            <w:r w:rsidRPr="00DB42FE">
              <w:rPr>
                <w:rFonts w:ascii="Arial" w:hAnsi="Arial" w:cs="Arial"/>
                <w:i/>
                <w:sz w:val="24"/>
                <w:szCs w:val="24"/>
              </w:rPr>
              <w:t>Treasurer</w:t>
            </w:r>
            <w:r w:rsidRPr="00DB42FE">
              <w:rPr>
                <w:rFonts w:ascii="Arial" w:hAnsi="Arial" w:cs="Arial"/>
                <w:sz w:val="24"/>
                <w:szCs w:val="24"/>
              </w:rPr>
              <w:t xml:space="preserve"> should be Intermedia</w:t>
            </w:r>
            <w:r w:rsidR="00112B5B">
              <w:rPr>
                <w:rFonts w:ascii="Arial" w:hAnsi="Arial" w:cs="Arial"/>
                <w:sz w:val="24"/>
                <w:szCs w:val="24"/>
              </w:rPr>
              <w:t>te or Senior members (at least 11 years of age</w:t>
            </w:r>
            <w:r w:rsidRPr="00DB42FE">
              <w:rPr>
                <w:rFonts w:ascii="Arial" w:hAnsi="Arial" w:cs="Arial"/>
                <w:sz w:val="24"/>
                <w:szCs w:val="24"/>
              </w:rPr>
              <w:t xml:space="preserve">) if possible. </w:t>
            </w:r>
          </w:p>
          <w:p w14:paraId="12FD5805" w14:textId="77777777" w:rsidR="00DD7040" w:rsidRDefault="00DD7040" w:rsidP="00097F10">
            <w:pPr>
              <w:spacing w:after="0"/>
              <w:rPr>
                <w:rFonts w:ascii="Arial" w:hAnsi="Arial" w:cs="Arial"/>
                <w:sz w:val="24"/>
                <w:szCs w:val="24"/>
              </w:rPr>
            </w:pPr>
          </w:p>
          <w:p w14:paraId="1C267A94" w14:textId="31468B75" w:rsidR="00DD7040" w:rsidRPr="00DD7040" w:rsidRDefault="00DD7040" w:rsidP="00097F10">
            <w:pPr>
              <w:spacing w:after="0"/>
              <w:rPr>
                <w:rFonts w:ascii="Arial" w:hAnsi="Arial" w:cs="Arial"/>
                <w:sz w:val="24"/>
                <w:szCs w:val="24"/>
              </w:rPr>
            </w:pPr>
            <w:r>
              <w:rPr>
                <w:rFonts w:ascii="Arial" w:hAnsi="Arial" w:cs="Arial"/>
                <w:i/>
                <w:sz w:val="24"/>
                <w:szCs w:val="24"/>
              </w:rPr>
              <w:t>The President</w:t>
            </w:r>
            <w:r>
              <w:rPr>
                <w:rFonts w:ascii="Arial" w:hAnsi="Arial" w:cs="Arial"/>
                <w:sz w:val="24"/>
                <w:szCs w:val="24"/>
              </w:rPr>
              <w:t xml:space="preserve"> must have already held an office.</w:t>
            </w:r>
          </w:p>
          <w:p w14:paraId="5929CD65" w14:textId="77777777" w:rsidR="00EC1E85" w:rsidRPr="00DB42FE" w:rsidRDefault="00EC1E85" w:rsidP="00097F10">
            <w:pPr>
              <w:spacing w:after="0"/>
              <w:rPr>
                <w:rFonts w:ascii="Arial" w:hAnsi="Arial" w:cs="Arial"/>
                <w:sz w:val="24"/>
                <w:szCs w:val="24"/>
              </w:rPr>
            </w:pPr>
          </w:p>
          <w:p w14:paraId="33B97575" w14:textId="4D2FAE6D" w:rsidR="00EC1E85" w:rsidRPr="00DB42FE" w:rsidRDefault="00DD7040" w:rsidP="00097F10">
            <w:pPr>
              <w:spacing w:after="0"/>
              <w:rPr>
                <w:rFonts w:ascii="Arial" w:hAnsi="Arial" w:cs="Arial"/>
                <w:sz w:val="24"/>
                <w:szCs w:val="24"/>
              </w:rPr>
            </w:pPr>
            <w:r>
              <w:rPr>
                <w:rFonts w:ascii="Arial" w:hAnsi="Arial" w:cs="Arial"/>
                <w:sz w:val="24"/>
                <w:szCs w:val="24"/>
              </w:rPr>
              <w:t xml:space="preserve">Other elected offices, </w:t>
            </w:r>
            <w:r>
              <w:rPr>
                <w:rFonts w:ascii="Arial" w:hAnsi="Arial" w:cs="Arial"/>
                <w:i/>
                <w:sz w:val="24"/>
                <w:szCs w:val="24"/>
              </w:rPr>
              <w:t xml:space="preserve">Reporter, Historian, Sergeant at Arms, Activity Director and Healthy Living, </w:t>
            </w:r>
            <w:r w:rsidR="00EC1E85" w:rsidRPr="00DB42FE">
              <w:rPr>
                <w:rFonts w:ascii="Arial" w:hAnsi="Arial" w:cs="Arial"/>
                <w:sz w:val="24"/>
                <w:szCs w:val="24"/>
              </w:rPr>
              <w:t xml:space="preserve">may be held by Junior, Intermediate and Senior members.  </w:t>
            </w:r>
          </w:p>
          <w:p w14:paraId="6CDBD434" w14:textId="77777777" w:rsidR="00EC1E85" w:rsidRPr="00DB42FE" w:rsidRDefault="00EC1E85" w:rsidP="00097F10">
            <w:pPr>
              <w:spacing w:after="0"/>
              <w:rPr>
                <w:rFonts w:ascii="Arial" w:hAnsi="Arial" w:cs="Arial"/>
                <w:sz w:val="24"/>
                <w:szCs w:val="24"/>
              </w:rPr>
            </w:pPr>
          </w:p>
          <w:p w14:paraId="4868D2C4" w14:textId="77777777" w:rsidR="00EC1E85" w:rsidRPr="00DB42FE" w:rsidRDefault="00EC1E85" w:rsidP="00097F10">
            <w:pPr>
              <w:spacing w:after="0"/>
              <w:rPr>
                <w:rFonts w:ascii="Arial" w:hAnsi="Arial" w:cs="Arial"/>
                <w:b/>
                <w:sz w:val="24"/>
                <w:szCs w:val="24"/>
              </w:rPr>
            </w:pPr>
            <w:r w:rsidRPr="00DB42FE">
              <w:rPr>
                <w:rFonts w:ascii="Arial" w:hAnsi="Arial" w:cs="Arial"/>
                <w:sz w:val="24"/>
                <w:szCs w:val="24"/>
              </w:rPr>
              <w:t xml:space="preserve">Offices filled by an election or other competitive process may not be held by Primary members. Primary members may serve in appointed positions.  </w:t>
            </w:r>
          </w:p>
        </w:tc>
      </w:tr>
      <w:tr w:rsidR="00A278FE" w:rsidRPr="0022650C" w14:paraId="6A72F152" w14:textId="77777777" w:rsidTr="0022650C">
        <w:tc>
          <w:tcPr>
            <w:tcW w:w="648" w:type="dxa"/>
          </w:tcPr>
          <w:p w14:paraId="5108A52B" w14:textId="77777777" w:rsidR="00A278FE" w:rsidRPr="0022650C" w:rsidRDefault="00A278FE" w:rsidP="0022650C">
            <w:pPr>
              <w:keepNext/>
              <w:spacing w:after="0" w:line="240" w:lineRule="auto"/>
              <w:rPr>
                <w:rFonts w:ascii="Arial" w:eastAsia="Times New Roman" w:hAnsi="Arial" w:cs="Arial"/>
                <w:sz w:val="24"/>
                <w:szCs w:val="24"/>
              </w:rPr>
            </w:pPr>
          </w:p>
        </w:tc>
        <w:tc>
          <w:tcPr>
            <w:tcW w:w="8820" w:type="dxa"/>
            <w:gridSpan w:val="3"/>
          </w:tcPr>
          <w:p w14:paraId="53B539B0" w14:textId="77777777" w:rsidR="00A278FE" w:rsidRPr="0022650C" w:rsidRDefault="00A278FE" w:rsidP="0022650C">
            <w:pPr>
              <w:keepNext/>
              <w:spacing w:after="0" w:line="240" w:lineRule="auto"/>
              <w:jc w:val="center"/>
              <w:rPr>
                <w:rFonts w:ascii="Arial" w:eastAsia="Times New Roman" w:hAnsi="Arial" w:cs="Arial"/>
                <w:b/>
                <w:sz w:val="24"/>
                <w:szCs w:val="24"/>
              </w:rPr>
            </w:pPr>
          </w:p>
        </w:tc>
      </w:tr>
      <w:tr w:rsidR="00EC1E85" w:rsidRPr="0022650C" w14:paraId="70E8F06B" w14:textId="77777777" w:rsidTr="0022650C">
        <w:tc>
          <w:tcPr>
            <w:tcW w:w="648" w:type="dxa"/>
          </w:tcPr>
          <w:p w14:paraId="2766235D" w14:textId="49AF620B" w:rsidR="00EC1E85" w:rsidRPr="0022650C" w:rsidRDefault="00EC1E85" w:rsidP="0022650C">
            <w:pPr>
              <w:keepNext/>
              <w:spacing w:after="0" w:line="240" w:lineRule="auto"/>
              <w:rPr>
                <w:rFonts w:ascii="Arial" w:eastAsia="Times New Roman" w:hAnsi="Arial" w:cs="Arial"/>
                <w:sz w:val="24"/>
                <w:szCs w:val="24"/>
              </w:rPr>
            </w:pPr>
          </w:p>
        </w:tc>
        <w:tc>
          <w:tcPr>
            <w:tcW w:w="8820" w:type="dxa"/>
            <w:gridSpan w:val="3"/>
          </w:tcPr>
          <w:p w14:paraId="1467612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II</w:t>
            </w:r>
            <w:r>
              <w:rPr>
                <w:rFonts w:ascii="Arial" w:eastAsia="Times New Roman" w:hAnsi="Arial" w:cs="Arial"/>
                <w:b/>
                <w:sz w:val="24"/>
                <w:szCs w:val="24"/>
              </w:rPr>
              <w:t>I</w:t>
            </w:r>
          </w:p>
          <w:p w14:paraId="5D07021D"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Duties of Officers</w:t>
            </w:r>
          </w:p>
        </w:tc>
      </w:tr>
      <w:tr w:rsidR="00EC1E85" w:rsidRPr="0022650C" w14:paraId="089DC46E" w14:textId="77777777" w:rsidTr="0022650C">
        <w:tc>
          <w:tcPr>
            <w:tcW w:w="648" w:type="dxa"/>
          </w:tcPr>
          <w:p w14:paraId="335C299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71B35A58" w14:textId="77777777" w:rsidR="00EC1E85" w:rsidRPr="0022650C" w:rsidRDefault="00EC1E85" w:rsidP="0022650C">
            <w:pPr>
              <w:spacing w:after="0" w:line="240" w:lineRule="auto"/>
              <w:rPr>
                <w:rFonts w:ascii="Arial" w:eastAsia="Times New Roman" w:hAnsi="Arial" w:cs="Arial"/>
                <w:i/>
                <w:sz w:val="24"/>
                <w:szCs w:val="24"/>
              </w:rPr>
            </w:pPr>
          </w:p>
        </w:tc>
      </w:tr>
      <w:tr w:rsidR="00EC1E85" w:rsidRPr="0022650C" w14:paraId="136D79BF" w14:textId="77777777" w:rsidTr="0022650C">
        <w:tc>
          <w:tcPr>
            <w:tcW w:w="648" w:type="dxa"/>
          </w:tcPr>
          <w:p w14:paraId="27855726"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16D269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President </w:t>
            </w:r>
            <w:r w:rsidRPr="0022650C">
              <w:rPr>
                <w:rFonts w:ascii="Arial" w:eastAsia="Times New Roman" w:hAnsi="Arial" w:cs="Arial"/>
                <w:sz w:val="24"/>
                <w:szCs w:val="24"/>
              </w:rPr>
              <w:t>shall preside at all meetings and have in mind at all times the best interests of the 4</w:t>
            </w:r>
            <w:r w:rsidRPr="0022650C">
              <w:rPr>
                <w:rFonts w:ascii="Arial" w:eastAsia="Times New Roman" w:hAnsi="Arial" w:cs="Arial"/>
                <w:sz w:val="24"/>
                <w:szCs w:val="24"/>
              </w:rPr>
              <w:noBreakHyphen/>
              <w:t>H members. The president may call special meetings with the consent of the organization volunteer(s).</w:t>
            </w:r>
          </w:p>
        </w:tc>
      </w:tr>
      <w:tr w:rsidR="00EC1E85" w:rsidRPr="0022650C" w14:paraId="0D7C670A" w14:textId="77777777" w:rsidTr="0022650C">
        <w:tc>
          <w:tcPr>
            <w:tcW w:w="648" w:type="dxa"/>
          </w:tcPr>
          <w:p w14:paraId="69E44B8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32949E"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7CE6AF3" w14:textId="77777777" w:rsidTr="0022650C">
        <w:tc>
          <w:tcPr>
            <w:tcW w:w="648" w:type="dxa"/>
          </w:tcPr>
          <w:p w14:paraId="7889A50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538BDDF2" w14:textId="7CBD8E59" w:rsidR="00EC1E85" w:rsidRPr="001E36E7"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Vice-President </w:t>
            </w:r>
            <w:r w:rsidRPr="0022650C">
              <w:rPr>
                <w:rFonts w:ascii="Arial" w:eastAsia="Times New Roman" w:hAnsi="Arial" w:cs="Arial"/>
                <w:sz w:val="24"/>
                <w:szCs w:val="24"/>
              </w:rPr>
              <w:t>shall perform the duties of the president in the absence of the president. The vice president shall serve as chairperson of the yearly program committee and the membership committee.</w:t>
            </w:r>
            <w:r w:rsidR="001E36E7">
              <w:rPr>
                <w:rFonts w:ascii="Arial" w:eastAsia="Times New Roman" w:hAnsi="Arial" w:cs="Arial"/>
                <w:sz w:val="24"/>
                <w:szCs w:val="24"/>
              </w:rPr>
              <w:t xml:space="preserve">  The </w:t>
            </w:r>
            <w:r w:rsidR="001E36E7">
              <w:rPr>
                <w:rFonts w:ascii="Arial" w:eastAsia="Times New Roman" w:hAnsi="Arial" w:cs="Arial"/>
                <w:i/>
                <w:sz w:val="24"/>
                <w:szCs w:val="24"/>
              </w:rPr>
              <w:t xml:space="preserve">Vice-President </w:t>
            </w:r>
            <w:r w:rsidR="001E36E7">
              <w:rPr>
                <w:rFonts w:ascii="Arial" w:eastAsia="Times New Roman" w:hAnsi="Arial" w:cs="Arial"/>
                <w:sz w:val="24"/>
                <w:szCs w:val="24"/>
              </w:rPr>
              <w:t>shall preside as acting President for at least one meeting.</w:t>
            </w:r>
          </w:p>
        </w:tc>
      </w:tr>
      <w:tr w:rsidR="00EC1E85" w:rsidRPr="0022650C" w14:paraId="234090BA" w14:textId="77777777" w:rsidTr="0022650C">
        <w:tc>
          <w:tcPr>
            <w:tcW w:w="648" w:type="dxa"/>
          </w:tcPr>
          <w:p w14:paraId="04E9C4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725E14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D46E9E4" w14:textId="77777777" w:rsidTr="0022650C">
        <w:tc>
          <w:tcPr>
            <w:tcW w:w="648" w:type="dxa"/>
          </w:tcPr>
          <w:p w14:paraId="7EFCF5ED"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973747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Secretary </w:t>
            </w:r>
            <w:r w:rsidRPr="0022650C">
              <w:rPr>
                <w:rFonts w:ascii="Arial" w:eastAsia="Times New Roman" w:hAnsi="Arial" w:cs="Arial"/>
                <w:sz w:val="24"/>
                <w:szCs w:val="24"/>
              </w:rPr>
              <w:t>shall keep the minutes of all 4-H meetings, act as the group’s correspondent, and keep a correct roll of 4-H members. At the end of the 4-H year, the secretary and organization volunteer(s) will submit a final report to the county 4-H YDP office.</w:t>
            </w:r>
          </w:p>
        </w:tc>
      </w:tr>
      <w:tr w:rsidR="00EC1E85" w:rsidRPr="0022650C" w14:paraId="4DA733AF" w14:textId="77777777" w:rsidTr="0022650C">
        <w:tc>
          <w:tcPr>
            <w:tcW w:w="648" w:type="dxa"/>
          </w:tcPr>
          <w:p w14:paraId="5487BDA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84546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93DE6DA" w14:textId="77777777" w:rsidTr="0022650C">
        <w:tc>
          <w:tcPr>
            <w:tcW w:w="648" w:type="dxa"/>
          </w:tcPr>
          <w:p w14:paraId="22769E03"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3B989FF9" w14:textId="3DBA64FF" w:rsidR="00EC1E85" w:rsidRPr="00DD7040"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Treasurer </w:t>
            </w:r>
            <w:r w:rsidRPr="0022650C">
              <w:rPr>
                <w:rFonts w:ascii="Arial" w:eastAsia="Times New Roman" w:hAnsi="Arial" w:cs="Arial"/>
                <w:sz w:val="24"/>
                <w:szCs w:val="24"/>
              </w:rPr>
              <w:t>shall receive and keep all money belonging to the 4-H club and shall pay it out only upon order of the president, after the 4-H members approve. The treasurer shall keep an accurate record of all money received and paid out and keep a report up to date in the 4</w:t>
            </w:r>
            <w:r w:rsidRPr="0022650C">
              <w:rPr>
                <w:rFonts w:ascii="Arial" w:eastAsia="Times New Roman" w:hAnsi="Arial" w:cs="Arial"/>
                <w:sz w:val="24"/>
                <w:szCs w:val="24"/>
              </w:rPr>
              <w:noBreakHyphen/>
              <w:t>H Treasurer’s manual. The treasurer and the organization volunteer(s) will compile and submit required reports to the county 4-H YDP office by the county deadline.</w:t>
            </w:r>
            <w:r w:rsidR="00DD7040">
              <w:rPr>
                <w:rFonts w:ascii="Arial" w:eastAsia="Times New Roman" w:hAnsi="Arial" w:cs="Arial"/>
                <w:sz w:val="24"/>
                <w:szCs w:val="24"/>
              </w:rPr>
              <w:t xml:space="preserve">  </w:t>
            </w:r>
            <w:r w:rsidR="00DD7040" w:rsidRPr="00784CEA">
              <w:rPr>
                <w:rFonts w:ascii="Arial" w:eastAsia="Times New Roman" w:hAnsi="Arial" w:cs="Arial"/>
                <w:sz w:val="24"/>
                <w:szCs w:val="24"/>
              </w:rPr>
              <w:t>Treasurer</w:t>
            </w:r>
            <w:r w:rsidR="00DD7040">
              <w:rPr>
                <w:rFonts w:ascii="Arial" w:eastAsia="Times New Roman" w:hAnsi="Arial" w:cs="Arial"/>
                <w:i/>
                <w:sz w:val="24"/>
                <w:szCs w:val="24"/>
              </w:rPr>
              <w:t xml:space="preserve"> </w:t>
            </w:r>
            <w:r w:rsidR="00DD7040">
              <w:rPr>
                <w:rFonts w:ascii="Arial" w:eastAsia="Times New Roman" w:hAnsi="Arial" w:cs="Arial"/>
                <w:sz w:val="24"/>
                <w:szCs w:val="24"/>
              </w:rPr>
              <w:t>is a two year position.</w:t>
            </w:r>
          </w:p>
        </w:tc>
      </w:tr>
      <w:tr w:rsidR="00EC1E85" w:rsidRPr="0022650C" w14:paraId="4FC74CA5" w14:textId="77777777" w:rsidTr="0022650C">
        <w:tc>
          <w:tcPr>
            <w:tcW w:w="648" w:type="dxa"/>
          </w:tcPr>
          <w:p w14:paraId="06CE19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B166F3"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DD7040" w:rsidRPr="0022650C" w14:paraId="6B96B7F9" w14:textId="77777777" w:rsidTr="0022650C">
        <w:tc>
          <w:tcPr>
            <w:tcW w:w="648" w:type="dxa"/>
          </w:tcPr>
          <w:p w14:paraId="5A978AE3" w14:textId="77777777" w:rsidR="00DD7040" w:rsidRPr="0022650C" w:rsidRDefault="00DD7040" w:rsidP="0022650C">
            <w:pPr>
              <w:spacing w:after="0" w:line="240" w:lineRule="auto"/>
              <w:rPr>
                <w:rFonts w:ascii="Arial" w:eastAsia="Times New Roman" w:hAnsi="Arial" w:cs="Arial"/>
                <w:sz w:val="24"/>
                <w:szCs w:val="24"/>
              </w:rPr>
            </w:pPr>
          </w:p>
        </w:tc>
        <w:tc>
          <w:tcPr>
            <w:tcW w:w="8820" w:type="dxa"/>
            <w:gridSpan w:val="3"/>
          </w:tcPr>
          <w:p w14:paraId="02B818A9" w14:textId="3C2E161A" w:rsidR="00DD7040" w:rsidRPr="00DD7040" w:rsidRDefault="00DD7040" w:rsidP="0022650C">
            <w:pPr>
              <w:spacing w:after="0" w:line="240" w:lineRule="auto"/>
              <w:rPr>
                <w:rFonts w:ascii="Arial" w:eastAsia="Times New Roman" w:hAnsi="Arial" w:cs="Arial"/>
                <w:sz w:val="24"/>
                <w:szCs w:val="24"/>
              </w:rPr>
            </w:pPr>
            <w:r>
              <w:rPr>
                <w:rFonts w:ascii="Arial" w:eastAsia="Times New Roman" w:hAnsi="Arial" w:cs="Arial"/>
                <w:i/>
                <w:sz w:val="24"/>
                <w:szCs w:val="24"/>
              </w:rPr>
              <w:t xml:space="preserve">The Club Reporter </w:t>
            </w:r>
            <w:r>
              <w:rPr>
                <w:rFonts w:ascii="Arial" w:eastAsia="Times New Roman" w:hAnsi="Arial" w:cs="Arial"/>
                <w:sz w:val="24"/>
                <w:szCs w:val="24"/>
              </w:rPr>
              <w:t>writes a news story of each meeting, event and activity.</w:t>
            </w:r>
          </w:p>
        </w:tc>
      </w:tr>
      <w:tr w:rsidR="00DD7040" w:rsidRPr="0022650C" w14:paraId="258E4725" w14:textId="77777777" w:rsidTr="0022650C">
        <w:tc>
          <w:tcPr>
            <w:tcW w:w="648" w:type="dxa"/>
          </w:tcPr>
          <w:p w14:paraId="17036D12" w14:textId="77777777" w:rsidR="00DD7040" w:rsidRPr="0022650C" w:rsidRDefault="00DD7040" w:rsidP="0022650C">
            <w:pPr>
              <w:spacing w:after="0" w:line="240" w:lineRule="auto"/>
              <w:rPr>
                <w:rFonts w:ascii="Arial" w:eastAsia="Times New Roman" w:hAnsi="Arial" w:cs="Arial"/>
                <w:sz w:val="24"/>
                <w:szCs w:val="24"/>
              </w:rPr>
            </w:pPr>
          </w:p>
        </w:tc>
        <w:tc>
          <w:tcPr>
            <w:tcW w:w="8820" w:type="dxa"/>
            <w:gridSpan w:val="3"/>
          </w:tcPr>
          <w:p w14:paraId="797C030F" w14:textId="77777777" w:rsidR="00DD7040" w:rsidRPr="0022650C" w:rsidRDefault="00DD7040" w:rsidP="0022650C">
            <w:pPr>
              <w:spacing w:after="0" w:line="240" w:lineRule="auto"/>
              <w:rPr>
                <w:rFonts w:ascii="Arial" w:eastAsia="Times New Roman" w:hAnsi="Arial" w:cs="Arial"/>
                <w:sz w:val="24"/>
                <w:szCs w:val="24"/>
              </w:rPr>
            </w:pPr>
          </w:p>
        </w:tc>
      </w:tr>
      <w:tr w:rsidR="00DD7040" w:rsidRPr="0022650C" w14:paraId="03B9B4B0" w14:textId="77777777" w:rsidTr="0022650C">
        <w:tc>
          <w:tcPr>
            <w:tcW w:w="648" w:type="dxa"/>
          </w:tcPr>
          <w:p w14:paraId="28BC9AE1" w14:textId="77777777" w:rsidR="00DD7040" w:rsidRPr="0022650C" w:rsidRDefault="00DD7040" w:rsidP="0022650C">
            <w:pPr>
              <w:spacing w:after="0" w:line="240" w:lineRule="auto"/>
              <w:rPr>
                <w:rFonts w:ascii="Arial" w:eastAsia="Times New Roman" w:hAnsi="Arial" w:cs="Arial"/>
                <w:sz w:val="24"/>
                <w:szCs w:val="24"/>
              </w:rPr>
            </w:pPr>
          </w:p>
        </w:tc>
        <w:tc>
          <w:tcPr>
            <w:tcW w:w="8820" w:type="dxa"/>
            <w:gridSpan w:val="3"/>
          </w:tcPr>
          <w:p w14:paraId="668E7F62" w14:textId="584C3699" w:rsidR="00DD7040" w:rsidRPr="00784CEA" w:rsidRDefault="00784CEA" w:rsidP="0022650C">
            <w:pPr>
              <w:spacing w:after="0" w:line="240" w:lineRule="auto"/>
              <w:rPr>
                <w:rFonts w:ascii="Arial" w:eastAsia="Times New Roman" w:hAnsi="Arial" w:cs="Arial"/>
                <w:sz w:val="24"/>
                <w:szCs w:val="24"/>
              </w:rPr>
            </w:pPr>
            <w:r>
              <w:rPr>
                <w:rFonts w:ascii="Arial" w:eastAsia="Times New Roman" w:hAnsi="Arial" w:cs="Arial"/>
                <w:i/>
                <w:sz w:val="24"/>
                <w:szCs w:val="24"/>
              </w:rPr>
              <w:t xml:space="preserve">The Club Historian </w:t>
            </w:r>
            <w:r>
              <w:rPr>
                <w:rFonts w:ascii="Arial" w:eastAsia="Times New Roman" w:hAnsi="Arial" w:cs="Arial"/>
                <w:sz w:val="24"/>
                <w:szCs w:val="24"/>
              </w:rPr>
              <w:t xml:space="preserve">shall keep a complete history of all club activities.  </w:t>
            </w:r>
          </w:p>
        </w:tc>
      </w:tr>
      <w:tr w:rsidR="00DD7040" w:rsidRPr="0022650C" w14:paraId="05919C99" w14:textId="77777777" w:rsidTr="0022650C">
        <w:tc>
          <w:tcPr>
            <w:tcW w:w="648" w:type="dxa"/>
          </w:tcPr>
          <w:p w14:paraId="1FDF7A1D" w14:textId="77777777" w:rsidR="00DD7040" w:rsidRPr="0022650C" w:rsidRDefault="00DD7040" w:rsidP="0022650C">
            <w:pPr>
              <w:spacing w:after="0" w:line="240" w:lineRule="auto"/>
              <w:rPr>
                <w:rFonts w:ascii="Arial" w:eastAsia="Times New Roman" w:hAnsi="Arial" w:cs="Arial"/>
                <w:sz w:val="24"/>
                <w:szCs w:val="24"/>
              </w:rPr>
            </w:pPr>
          </w:p>
        </w:tc>
        <w:tc>
          <w:tcPr>
            <w:tcW w:w="8820" w:type="dxa"/>
            <w:gridSpan w:val="3"/>
          </w:tcPr>
          <w:p w14:paraId="5B5C78C2" w14:textId="77777777" w:rsidR="00DD7040" w:rsidRPr="0022650C" w:rsidRDefault="00DD7040" w:rsidP="0022650C">
            <w:pPr>
              <w:spacing w:after="0" w:line="240" w:lineRule="auto"/>
              <w:rPr>
                <w:rFonts w:ascii="Arial" w:eastAsia="Times New Roman" w:hAnsi="Arial" w:cs="Arial"/>
                <w:sz w:val="24"/>
                <w:szCs w:val="24"/>
              </w:rPr>
            </w:pPr>
          </w:p>
        </w:tc>
      </w:tr>
      <w:tr w:rsidR="00DD7040" w:rsidRPr="0022650C" w14:paraId="122A0AA1" w14:textId="77777777" w:rsidTr="0022650C">
        <w:tc>
          <w:tcPr>
            <w:tcW w:w="648" w:type="dxa"/>
          </w:tcPr>
          <w:p w14:paraId="170E3975" w14:textId="77777777" w:rsidR="00DD7040" w:rsidRPr="0022650C" w:rsidRDefault="00DD7040" w:rsidP="0022650C">
            <w:pPr>
              <w:spacing w:after="0" w:line="240" w:lineRule="auto"/>
              <w:rPr>
                <w:rFonts w:ascii="Arial" w:eastAsia="Times New Roman" w:hAnsi="Arial" w:cs="Arial"/>
                <w:sz w:val="24"/>
                <w:szCs w:val="24"/>
              </w:rPr>
            </w:pPr>
          </w:p>
        </w:tc>
        <w:tc>
          <w:tcPr>
            <w:tcW w:w="8820" w:type="dxa"/>
            <w:gridSpan w:val="3"/>
          </w:tcPr>
          <w:p w14:paraId="17BEEA2A" w14:textId="2AF593E7" w:rsidR="00DD7040" w:rsidRPr="00784CEA" w:rsidRDefault="00784CEA" w:rsidP="0022650C">
            <w:pPr>
              <w:spacing w:after="0" w:line="240" w:lineRule="auto"/>
              <w:rPr>
                <w:rFonts w:ascii="Arial" w:eastAsia="Times New Roman" w:hAnsi="Arial" w:cs="Arial"/>
                <w:sz w:val="24"/>
                <w:szCs w:val="24"/>
              </w:rPr>
            </w:pPr>
            <w:r>
              <w:rPr>
                <w:rFonts w:ascii="Arial" w:eastAsia="Times New Roman" w:hAnsi="Arial" w:cs="Arial"/>
                <w:i/>
                <w:sz w:val="24"/>
                <w:szCs w:val="24"/>
              </w:rPr>
              <w:t xml:space="preserve">The Activity Director </w:t>
            </w:r>
            <w:r>
              <w:rPr>
                <w:rFonts w:ascii="Arial" w:eastAsia="Times New Roman" w:hAnsi="Arial" w:cs="Arial"/>
                <w:sz w:val="24"/>
                <w:szCs w:val="24"/>
              </w:rPr>
              <w:t>plans a recreation program to fit all members of the club.</w:t>
            </w:r>
          </w:p>
        </w:tc>
      </w:tr>
      <w:tr w:rsidR="00DD7040" w:rsidRPr="0022650C" w14:paraId="3A1AA55B" w14:textId="77777777" w:rsidTr="0022650C">
        <w:tc>
          <w:tcPr>
            <w:tcW w:w="648" w:type="dxa"/>
          </w:tcPr>
          <w:p w14:paraId="16CD840D" w14:textId="77777777" w:rsidR="00DD7040" w:rsidRPr="0022650C" w:rsidRDefault="00DD7040" w:rsidP="0022650C">
            <w:pPr>
              <w:spacing w:after="0" w:line="240" w:lineRule="auto"/>
              <w:rPr>
                <w:rFonts w:ascii="Arial" w:eastAsia="Times New Roman" w:hAnsi="Arial" w:cs="Arial"/>
                <w:sz w:val="24"/>
                <w:szCs w:val="24"/>
              </w:rPr>
            </w:pPr>
          </w:p>
        </w:tc>
        <w:tc>
          <w:tcPr>
            <w:tcW w:w="8820" w:type="dxa"/>
            <w:gridSpan w:val="3"/>
          </w:tcPr>
          <w:p w14:paraId="654F9BD8" w14:textId="77777777" w:rsidR="00DD7040" w:rsidRPr="0022650C" w:rsidRDefault="00DD7040" w:rsidP="0022650C">
            <w:pPr>
              <w:spacing w:after="0" w:line="240" w:lineRule="auto"/>
              <w:rPr>
                <w:rFonts w:ascii="Arial" w:eastAsia="Times New Roman" w:hAnsi="Arial" w:cs="Arial"/>
                <w:sz w:val="24"/>
                <w:szCs w:val="24"/>
              </w:rPr>
            </w:pPr>
          </w:p>
        </w:tc>
      </w:tr>
      <w:tr w:rsidR="00DD7040" w:rsidRPr="0022650C" w14:paraId="7EF05412" w14:textId="77777777" w:rsidTr="0022650C">
        <w:tc>
          <w:tcPr>
            <w:tcW w:w="648" w:type="dxa"/>
          </w:tcPr>
          <w:p w14:paraId="5871DFD4" w14:textId="77777777" w:rsidR="00DD7040" w:rsidRPr="0022650C" w:rsidRDefault="00DD7040" w:rsidP="0022650C">
            <w:pPr>
              <w:spacing w:after="0" w:line="240" w:lineRule="auto"/>
              <w:rPr>
                <w:rFonts w:ascii="Arial" w:eastAsia="Times New Roman" w:hAnsi="Arial" w:cs="Arial"/>
                <w:sz w:val="24"/>
                <w:szCs w:val="24"/>
              </w:rPr>
            </w:pPr>
          </w:p>
        </w:tc>
        <w:tc>
          <w:tcPr>
            <w:tcW w:w="8820" w:type="dxa"/>
            <w:gridSpan w:val="3"/>
          </w:tcPr>
          <w:p w14:paraId="23A4A8E6" w14:textId="034FFCD6" w:rsidR="00DD7040" w:rsidRPr="00784CEA" w:rsidRDefault="00784CEA" w:rsidP="0022650C">
            <w:pPr>
              <w:spacing w:after="0" w:line="240" w:lineRule="auto"/>
              <w:rPr>
                <w:rFonts w:ascii="Arial" w:eastAsia="Times New Roman" w:hAnsi="Arial" w:cs="Arial"/>
                <w:sz w:val="24"/>
                <w:szCs w:val="24"/>
              </w:rPr>
            </w:pPr>
            <w:r>
              <w:rPr>
                <w:rFonts w:ascii="Arial" w:eastAsia="Times New Roman" w:hAnsi="Arial" w:cs="Arial"/>
                <w:i/>
                <w:sz w:val="24"/>
                <w:szCs w:val="24"/>
              </w:rPr>
              <w:t xml:space="preserve">The Sergeant at Arms </w:t>
            </w:r>
            <w:r>
              <w:rPr>
                <w:rFonts w:ascii="Arial" w:eastAsia="Times New Roman" w:hAnsi="Arial" w:cs="Arial"/>
                <w:sz w:val="24"/>
                <w:szCs w:val="24"/>
              </w:rPr>
              <w:t>keeps order at all times, set</w:t>
            </w:r>
            <w:r w:rsidR="008474B6">
              <w:rPr>
                <w:rFonts w:ascii="Arial" w:eastAsia="Times New Roman" w:hAnsi="Arial" w:cs="Arial"/>
                <w:sz w:val="24"/>
                <w:szCs w:val="24"/>
              </w:rPr>
              <w:t>s</w:t>
            </w:r>
            <w:r>
              <w:rPr>
                <w:rFonts w:ascii="Arial" w:eastAsia="Times New Roman" w:hAnsi="Arial" w:cs="Arial"/>
                <w:sz w:val="24"/>
                <w:szCs w:val="24"/>
              </w:rPr>
              <w:t xml:space="preserve"> up and clean</w:t>
            </w:r>
            <w:r w:rsidR="008474B6">
              <w:rPr>
                <w:rFonts w:ascii="Arial" w:eastAsia="Times New Roman" w:hAnsi="Arial" w:cs="Arial"/>
                <w:sz w:val="24"/>
                <w:szCs w:val="24"/>
              </w:rPr>
              <w:t>s</w:t>
            </w:r>
            <w:r>
              <w:rPr>
                <w:rFonts w:ascii="Arial" w:eastAsia="Times New Roman" w:hAnsi="Arial" w:cs="Arial"/>
                <w:sz w:val="24"/>
                <w:szCs w:val="24"/>
              </w:rPr>
              <w:t xml:space="preserve"> up for Shiloh Community Club meetings and leads the flag salute.</w:t>
            </w:r>
          </w:p>
        </w:tc>
      </w:tr>
      <w:tr w:rsidR="00DD7040" w:rsidRPr="0022650C" w14:paraId="21BE23D7" w14:textId="77777777" w:rsidTr="0022650C">
        <w:tc>
          <w:tcPr>
            <w:tcW w:w="648" w:type="dxa"/>
          </w:tcPr>
          <w:p w14:paraId="0EAA0EC0" w14:textId="77777777" w:rsidR="00DD7040" w:rsidRPr="0022650C" w:rsidRDefault="00DD7040" w:rsidP="0022650C">
            <w:pPr>
              <w:spacing w:after="0" w:line="240" w:lineRule="auto"/>
              <w:rPr>
                <w:rFonts w:ascii="Arial" w:eastAsia="Times New Roman" w:hAnsi="Arial" w:cs="Arial"/>
                <w:sz w:val="24"/>
                <w:szCs w:val="24"/>
              </w:rPr>
            </w:pPr>
          </w:p>
        </w:tc>
        <w:tc>
          <w:tcPr>
            <w:tcW w:w="8820" w:type="dxa"/>
            <w:gridSpan w:val="3"/>
          </w:tcPr>
          <w:p w14:paraId="2D04870F" w14:textId="77777777" w:rsidR="00DD7040" w:rsidRPr="0022650C" w:rsidRDefault="00DD7040" w:rsidP="0022650C">
            <w:pPr>
              <w:spacing w:after="0" w:line="240" w:lineRule="auto"/>
              <w:rPr>
                <w:rFonts w:ascii="Arial" w:eastAsia="Times New Roman" w:hAnsi="Arial" w:cs="Arial"/>
                <w:sz w:val="24"/>
                <w:szCs w:val="24"/>
              </w:rPr>
            </w:pPr>
          </w:p>
        </w:tc>
      </w:tr>
      <w:tr w:rsidR="00DD7040" w:rsidRPr="0022650C" w14:paraId="7A1B0107" w14:textId="77777777" w:rsidTr="0022650C">
        <w:tc>
          <w:tcPr>
            <w:tcW w:w="648" w:type="dxa"/>
          </w:tcPr>
          <w:p w14:paraId="79B8E083" w14:textId="77777777" w:rsidR="00DD7040" w:rsidRPr="0022650C" w:rsidRDefault="00DD7040" w:rsidP="0022650C">
            <w:pPr>
              <w:spacing w:after="0" w:line="240" w:lineRule="auto"/>
              <w:rPr>
                <w:rFonts w:ascii="Arial" w:eastAsia="Times New Roman" w:hAnsi="Arial" w:cs="Arial"/>
                <w:sz w:val="24"/>
                <w:szCs w:val="24"/>
              </w:rPr>
            </w:pPr>
          </w:p>
        </w:tc>
        <w:tc>
          <w:tcPr>
            <w:tcW w:w="8820" w:type="dxa"/>
            <w:gridSpan w:val="3"/>
          </w:tcPr>
          <w:p w14:paraId="4489EB77" w14:textId="239913B7" w:rsidR="00DD7040" w:rsidRPr="00CC12E4" w:rsidRDefault="00784CEA" w:rsidP="0022650C">
            <w:pPr>
              <w:spacing w:after="0" w:line="240" w:lineRule="auto"/>
              <w:rPr>
                <w:rFonts w:ascii="Arial" w:eastAsia="Times New Roman" w:hAnsi="Arial" w:cs="Arial"/>
                <w:sz w:val="24"/>
                <w:szCs w:val="24"/>
              </w:rPr>
            </w:pPr>
            <w:r>
              <w:rPr>
                <w:rFonts w:ascii="Arial" w:eastAsia="Times New Roman" w:hAnsi="Arial" w:cs="Arial"/>
                <w:i/>
                <w:sz w:val="24"/>
                <w:szCs w:val="24"/>
              </w:rPr>
              <w:t xml:space="preserve">The Healthy Living Officer </w:t>
            </w:r>
            <w:r w:rsidR="00CC12E4">
              <w:rPr>
                <w:rFonts w:ascii="Arial" w:eastAsia="Times New Roman" w:hAnsi="Arial" w:cs="Arial"/>
                <w:sz w:val="24"/>
                <w:szCs w:val="24"/>
              </w:rPr>
              <w:t>shall keep the Health-H front and center at Club meetings and activities.</w:t>
            </w:r>
          </w:p>
        </w:tc>
      </w:tr>
      <w:tr w:rsidR="00DD7040" w:rsidRPr="0022650C" w14:paraId="71024A8F" w14:textId="77777777" w:rsidTr="0022650C">
        <w:tc>
          <w:tcPr>
            <w:tcW w:w="648" w:type="dxa"/>
          </w:tcPr>
          <w:p w14:paraId="1E6AC513" w14:textId="77777777" w:rsidR="00DD7040" w:rsidRPr="0022650C" w:rsidRDefault="00DD7040" w:rsidP="0022650C">
            <w:pPr>
              <w:spacing w:after="0" w:line="240" w:lineRule="auto"/>
              <w:rPr>
                <w:rFonts w:ascii="Arial" w:eastAsia="Times New Roman" w:hAnsi="Arial" w:cs="Arial"/>
                <w:sz w:val="24"/>
                <w:szCs w:val="24"/>
              </w:rPr>
            </w:pPr>
          </w:p>
        </w:tc>
        <w:tc>
          <w:tcPr>
            <w:tcW w:w="8820" w:type="dxa"/>
            <w:gridSpan w:val="3"/>
          </w:tcPr>
          <w:p w14:paraId="01172C11" w14:textId="77777777" w:rsidR="00DD7040" w:rsidRPr="0022650C" w:rsidRDefault="00DD7040" w:rsidP="0022650C">
            <w:pPr>
              <w:spacing w:after="0" w:line="240" w:lineRule="auto"/>
              <w:rPr>
                <w:rFonts w:ascii="Arial" w:eastAsia="Times New Roman" w:hAnsi="Arial" w:cs="Arial"/>
                <w:sz w:val="24"/>
                <w:szCs w:val="24"/>
              </w:rPr>
            </w:pPr>
          </w:p>
        </w:tc>
      </w:tr>
      <w:tr w:rsidR="00EC1E85" w:rsidRPr="0022650C" w14:paraId="43306762" w14:textId="77777777" w:rsidTr="0022650C">
        <w:tc>
          <w:tcPr>
            <w:tcW w:w="648" w:type="dxa"/>
          </w:tcPr>
          <w:p w14:paraId="2BD44403"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0941FA6A"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Other offices may be established as needs of the unit dictate.</w:t>
            </w:r>
          </w:p>
        </w:tc>
      </w:tr>
      <w:tr w:rsidR="00EC1E85" w:rsidRPr="0022650C" w14:paraId="61ADA1E6" w14:textId="77777777" w:rsidTr="0022650C">
        <w:tc>
          <w:tcPr>
            <w:tcW w:w="648" w:type="dxa"/>
          </w:tcPr>
          <w:p w14:paraId="32FB014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26BEE9B"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E8211B1" w14:textId="77777777" w:rsidTr="0022650C">
        <w:tc>
          <w:tcPr>
            <w:tcW w:w="648" w:type="dxa"/>
          </w:tcPr>
          <w:p w14:paraId="5D28DC7B" w14:textId="685120CD" w:rsidR="00EC1E85" w:rsidRPr="0022650C" w:rsidRDefault="00EC1E85" w:rsidP="0022650C">
            <w:pPr>
              <w:keepNext/>
              <w:spacing w:after="0" w:line="240" w:lineRule="auto"/>
              <w:rPr>
                <w:rFonts w:ascii="Arial" w:eastAsia="Times New Roman" w:hAnsi="Arial" w:cs="Arial"/>
                <w:sz w:val="24"/>
                <w:szCs w:val="24"/>
              </w:rPr>
            </w:pPr>
          </w:p>
        </w:tc>
        <w:tc>
          <w:tcPr>
            <w:tcW w:w="8820" w:type="dxa"/>
            <w:gridSpan w:val="3"/>
          </w:tcPr>
          <w:p w14:paraId="039F320E" w14:textId="77777777" w:rsidR="00EC1E85"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IV</w:t>
            </w:r>
          </w:p>
          <w:p w14:paraId="0D4FEE9F"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Committees</w:t>
            </w:r>
          </w:p>
        </w:tc>
      </w:tr>
      <w:tr w:rsidR="00EC1E85" w:rsidRPr="0022650C" w14:paraId="06375D4D" w14:textId="77777777" w:rsidTr="0022650C">
        <w:tc>
          <w:tcPr>
            <w:tcW w:w="648" w:type="dxa"/>
          </w:tcPr>
          <w:p w14:paraId="6EED9B86"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C7456EC"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8B0DDC6" w14:textId="77777777" w:rsidTr="0022650C">
        <w:tc>
          <w:tcPr>
            <w:tcW w:w="648" w:type="dxa"/>
          </w:tcPr>
          <w:p w14:paraId="150303F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FBC5FB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president may appoint committees for special purposes at any time.</w:t>
            </w:r>
          </w:p>
        </w:tc>
      </w:tr>
      <w:tr w:rsidR="00CC12E4" w:rsidRPr="0022650C" w14:paraId="23CEE1F8" w14:textId="77777777" w:rsidTr="0022650C">
        <w:tc>
          <w:tcPr>
            <w:tcW w:w="648" w:type="dxa"/>
          </w:tcPr>
          <w:p w14:paraId="0B514CE8" w14:textId="77777777" w:rsidR="00CC12E4" w:rsidRPr="0022650C" w:rsidRDefault="00CC12E4" w:rsidP="0022650C">
            <w:pPr>
              <w:spacing w:after="0" w:line="240" w:lineRule="auto"/>
              <w:rPr>
                <w:rFonts w:ascii="Arial" w:eastAsia="Times New Roman" w:hAnsi="Arial" w:cs="Arial"/>
                <w:sz w:val="24"/>
                <w:szCs w:val="24"/>
              </w:rPr>
            </w:pPr>
          </w:p>
        </w:tc>
        <w:tc>
          <w:tcPr>
            <w:tcW w:w="8820" w:type="dxa"/>
            <w:gridSpan w:val="3"/>
          </w:tcPr>
          <w:p w14:paraId="49001914" w14:textId="77777777" w:rsidR="00CC12E4" w:rsidRPr="0022650C" w:rsidRDefault="00CC12E4" w:rsidP="0022650C">
            <w:pPr>
              <w:spacing w:after="0" w:line="240" w:lineRule="auto"/>
              <w:rPr>
                <w:rFonts w:ascii="Arial" w:eastAsia="Times New Roman" w:hAnsi="Arial" w:cs="Arial"/>
                <w:sz w:val="24"/>
                <w:szCs w:val="24"/>
              </w:rPr>
            </w:pPr>
          </w:p>
        </w:tc>
      </w:tr>
      <w:tr w:rsidR="00CC12E4" w:rsidRPr="0022650C" w14:paraId="5B6DE128" w14:textId="77777777" w:rsidTr="0022650C">
        <w:tc>
          <w:tcPr>
            <w:tcW w:w="648" w:type="dxa"/>
          </w:tcPr>
          <w:p w14:paraId="21333948" w14:textId="77777777" w:rsidR="00CC12E4" w:rsidRPr="0022650C" w:rsidRDefault="00CC12E4" w:rsidP="0022650C">
            <w:pPr>
              <w:spacing w:after="0" w:line="240" w:lineRule="auto"/>
              <w:rPr>
                <w:rFonts w:ascii="Arial" w:eastAsia="Times New Roman" w:hAnsi="Arial" w:cs="Arial"/>
                <w:sz w:val="24"/>
                <w:szCs w:val="24"/>
              </w:rPr>
            </w:pPr>
          </w:p>
        </w:tc>
        <w:tc>
          <w:tcPr>
            <w:tcW w:w="8820" w:type="dxa"/>
            <w:gridSpan w:val="3"/>
          </w:tcPr>
          <w:p w14:paraId="452945F7" w14:textId="1EC168AA" w:rsidR="00CC12E4" w:rsidRPr="0022650C" w:rsidRDefault="00CC12E4" w:rsidP="0022650C">
            <w:pPr>
              <w:spacing w:after="0" w:line="240" w:lineRule="auto"/>
              <w:rPr>
                <w:rFonts w:ascii="Arial" w:eastAsia="Times New Roman" w:hAnsi="Arial" w:cs="Arial"/>
                <w:sz w:val="24"/>
                <w:szCs w:val="24"/>
              </w:rPr>
            </w:pPr>
            <w:r>
              <w:rPr>
                <w:rFonts w:ascii="Arial" w:eastAsia="Times New Roman" w:hAnsi="Arial" w:cs="Arial"/>
                <w:sz w:val="24"/>
                <w:szCs w:val="24"/>
              </w:rPr>
              <w:t>There shall be standing committees created by the Program Planning as may be required to carry on the work of the club.</w:t>
            </w:r>
          </w:p>
        </w:tc>
      </w:tr>
      <w:tr w:rsidR="00CC12E4" w:rsidRPr="0022650C" w14:paraId="571041EA" w14:textId="77777777" w:rsidTr="0022650C">
        <w:tc>
          <w:tcPr>
            <w:tcW w:w="648" w:type="dxa"/>
          </w:tcPr>
          <w:p w14:paraId="2DAEE028" w14:textId="77777777" w:rsidR="00CC12E4" w:rsidRPr="0022650C" w:rsidRDefault="00CC12E4" w:rsidP="0022650C">
            <w:pPr>
              <w:spacing w:after="0" w:line="240" w:lineRule="auto"/>
              <w:rPr>
                <w:rFonts w:ascii="Arial" w:eastAsia="Times New Roman" w:hAnsi="Arial" w:cs="Arial"/>
                <w:sz w:val="24"/>
                <w:szCs w:val="24"/>
              </w:rPr>
            </w:pPr>
          </w:p>
        </w:tc>
        <w:tc>
          <w:tcPr>
            <w:tcW w:w="8820" w:type="dxa"/>
            <w:gridSpan w:val="3"/>
          </w:tcPr>
          <w:p w14:paraId="28DA3AD8" w14:textId="77777777" w:rsidR="00CC12E4" w:rsidRPr="0022650C" w:rsidRDefault="00CC12E4" w:rsidP="0022650C">
            <w:pPr>
              <w:spacing w:after="0" w:line="240" w:lineRule="auto"/>
              <w:rPr>
                <w:rFonts w:ascii="Arial" w:eastAsia="Times New Roman" w:hAnsi="Arial" w:cs="Arial"/>
                <w:sz w:val="24"/>
                <w:szCs w:val="24"/>
              </w:rPr>
            </w:pPr>
          </w:p>
        </w:tc>
      </w:tr>
      <w:tr w:rsidR="00CC12E4" w:rsidRPr="0022650C" w14:paraId="51F77E9F" w14:textId="77777777" w:rsidTr="0022650C">
        <w:tc>
          <w:tcPr>
            <w:tcW w:w="648" w:type="dxa"/>
          </w:tcPr>
          <w:p w14:paraId="4546506F" w14:textId="77777777" w:rsidR="00CC12E4" w:rsidRPr="0022650C" w:rsidRDefault="00CC12E4" w:rsidP="0022650C">
            <w:pPr>
              <w:spacing w:after="0" w:line="240" w:lineRule="auto"/>
              <w:rPr>
                <w:rFonts w:ascii="Arial" w:eastAsia="Times New Roman" w:hAnsi="Arial" w:cs="Arial"/>
                <w:sz w:val="24"/>
                <w:szCs w:val="24"/>
              </w:rPr>
            </w:pPr>
          </w:p>
        </w:tc>
        <w:tc>
          <w:tcPr>
            <w:tcW w:w="8820" w:type="dxa"/>
            <w:gridSpan w:val="3"/>
          </w:tcPr>
          <w:p w14:paraId="358888DE" w14:textId="4EA3963E" w:rsidR="00CC12E4" w:rsidRPr="0022650C" w:rsidRDefault="00CC12E4" w:rsidP="0022650C">
            <w:pPr>
              <w:spacing w:after="0" w:line="240" w:lineRule="auto"/>
              <w:rPr>
                <w:rFonts w:ascii="Arial" w:eastAsia="Times New Roman" w:hAnsi="Arial" w:cs="Arial"/>
                <w:sz w:val="24"/>
                <w:szCs w:val="24"/>
              </w:rPr>
            </w:pPr>
            <w:r>
              <w:rPr>
                <w:rFonts w:ascii="Arial" w:eastAsia="Times New Roman" w:hAnsi="Arial" w:cs="Arial"/>
                <w:sz w:val="24"/>
                <w:szCs w:val="24"/>
              </w:rPr>
              <w:t>The Chairman (or Co-Chairmen) of a committee will be responsible for notifying all members of that committee before committee meetings.  Every member who has been notified of a committee meeting is expected to attend or notify the Chairman if he/she cannot</w:t>
            </w:r>
            <w:r w:rsidR="00C0595E">
              <w:rPr>
                <w:rFonts w:ascii="Arial" w:eastAsia="Times New Roman" w:hAnsi="Arial" w:cs="Arial"/>
                <w:sz w:val="24"/>
                <w:szCs w:val="24"/>
              </w:rPr>
              <w:t xml:space="preserve"> attend.  The Chairman shall</w:t>
            </w:r>
            <w:r>
              <w:rPr>
                <w:rFonts w:ascii="Arial" w:eastAsia="Times New Roman" w:hAnsi="Arial" w:cs="Arial"/>
                <w:sz w:val="24"/>
                <w:szCs w:val="24"/>
              </w:rPr>
              <w:t xml:space="preserve"> submit a written report on all details of their work to the club secretary upon completion of the committee activity.  </w:t>
            </w:r>
            <w:r w:rsidR="0087266E">
              <w:rPr>
                <w:rFonts w:ascii="Arial" w:eastAsia="Times New Roman" w:hAnsi="Arial" w:cs="Arial"/>
                <w:sz w:val="24"/>
                <w:szCs w:val="24"/>
              </w:rPr>
              <w:t>If no written report is submitted, the Chairman may not have credit for Chairmanship.</w:t>
            </w:r>
          </w:p>
        </w:tc>
      </w:tr>
      <w:tr w:rsidR="00EC1E85" w:rsidRPr="0022650C" w14:paraId="49E0C18F" w14:textId="77777777" w:rsidTr="0022650C">
        <w:tc>
          <w:tcPr>
            <w:tcW w:w="648" w:type="dxa"/>
          </w:tcPr>
          <w:p w14:paraId="6438DD2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48914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87266E" w:rsidRPr="0022650C" w14:paraId="7CD4DD63" w14:textId="77777777" w:rsidTr="0022650C">
        <w:tc>
          <w:tcPr>
            <w:tcW w:w="648" w:type="dxa"/>
          </w:tcPr>
          <w:p w14:paraId="7373CED5" w14:textId="77777777" w:rsidR="0087266E" w:rsidRPr="0022650C" w:rsidRDefault="0087266E"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3CD2C4CE" w14:textId="5573C357" w:rsidR="0087266E" w:rsidRPr="0022650C" w:rsidRDefault="0087266E"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All committees are formed by sign-ups at the club meeting.</w:t>
            </w:r>
          </w:p>
        </w:tc>
      </w:tr>
      <w:tr w:rsidR="0087266E" w:rsidRPr="0022650C" w14:paraId="6BFB6CA7" w14:textId="77777777" w:rsidTr="0022650C">
        <w:tc>
          <w:tcPr>
            <w:tcW w:w="648" w:type="dxa"/>
          </w:tcPr>
          <w:p w14:paraId="2D09D95C" w14:textId="77777777" w:rsidR="0087266E" w:rsidRPr="0022650C" w:rsidRDefault="0087266E"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DE45771" w14:textId="77777777" w:rsidR="0087266E" w:rsidRPr="0022650C" w:rsidRDefault="0087266E" w:rsidP="0022650C">
            <w:pPr>
              <w:tabs>
                <w:tab w:val="left" w:pos="0"/>
                <w:tab w:val="left" w:pos="439"/>
                <w:tab w:val="left" w:pos="900"/>
              </w:tabs>
              <w:spacing w:after="0" w:line="240" w:lineRule="auto"/>
              <w:rPr>
                <w:rFonts w:ascii="Arial" w:eastAsia="Times New Roman" w:hAnsi="Arial" w:cs="Arial"/>
                <w:sz w:val="24"/>
                <w:szCs w:val="24"/>
              </w:rPr>
            </w:pPr>
          </w:p>
        </w:tc>
      </w:tr>
      <w:tr w:rsidR="0022650C" w:rsidRPr="0022650C" w14:paraId="5894B76B" w14:textId="77777777" w:rsidTr="0022650C">
        <w:tc>
          <w:tcPr>
            <w:tcW w:w="648" w:type="dxa"/>
          </w:tcPr>
          <w:p w14:paraId="4E6E5474" w14:textId="0B644C64" w:rsidR="0022650C" w:rsidRPr="0022650C" w:rsidRDefault="0022650C" w:rsidP="0022650C">
            <w:pPr>
              <w:keepNext/>
              <w:spacing w:after="0" w:line="240" w:lineRule="auto"/>
              <w:rPr>
                <w:rFonts w:ascii="Arial" w:eastAsia="Times New Roman" w:hAnsi="Arial" w:cs="Arial"/>
                <w:sz w:val="24"/>
                <w:szCs w:val="24"/>
              </w:rPr>
            </w:pPr>
          </w:p>
        </w:tc>
        <w:tc>
          <w:tcPr>
            <w:tcW w:w="8820" w:type="dxa"/>
            <w:gridSpan w:val="3"/>
          </w:tcPr>
          <w:p w14:paraId="79AAC73F" w14:textId="77777777" w:rsidR="0022650C"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22650C" w:rsidRPr="0022650C">
              <w:rPr>
                <w:rFonts w:ascii="Arial" w:eastAsia="Times New Roman" w:hAnsi="Arial" w:cs="Arial"/>
                <w:b/>
                <w:sz w:val="24"/>
                <w:szCs w:val="24"/>
              </w:rPr>
              <w:t>V</w:t>
            </w:r>
          </w:p>
          <w:p w14:paraId="27AAA550"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Meetings</w:t>
            </w:r>
          </w:p>
        </w:tc>
      </w:tr>
      <w:tr w:rsidR="0022650C" w:rsidRPr="0022650C" w14:paraId="0F11AE82" w14:textId="77777777" w:rsidTr="0022650C">
        <w:tc>
          <w:tcPr>
            <w:tcW w:w="648" w:type="dxa"/>
          </w:tcPr>
          <w:p w14:paraId="5C4D570A"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1E110C4D" w14:textId="77777777" w:rsidR="0022650C" w:rsidRPr="0022650C" w:rsidRDefault="0022650C" w:rsidP="0022650C">
            <w:pPr>
              <w:spacing w:after="0" w:line="240" w:lineRule="auto"/>
              <w:rPr>
                <w:rFonts w:ascii="Arial" w:eastAsia="Times New Roman" w:hAnsi="Arial" w:cs="Arial"/>
                <w:sz w:val="24"/>
                <w:szCs w:val="24"/>
              </w:rPr>
            </w:pPr>
          </w:p>
        </w:tc>
      </w:tr>
      <w:tr w:rsidR="0022650C" w:rsidRPr="0022650C" w14:paraId="5DF41BD2" w14:textId="77777777" w:rsidTr="0022650C">
        <w:tc>
          <w:tcPr>
            <w:tcW w:w="648" w:type="dxa"/>
          </w:tcPr>
          <w:p w14:paraId="34605E1C"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70072A71" w14:textId="4883CA86" w:rsidR="0022650C" w:rsidRPr="0022650C" w:rsidRDefault="0087266E" w:rsidP="0011339D">
            <w:pPr>
              <w:spacing w:after="0" w:line="240" w:lineRule="auto"/>
              <w:rPr>
                <w:rFonts w:ascii="Arial" w:eastAsia="Times New Roman" w:hAnsi="Arial" w:cs="Arial"/>
                <w:sz w:val="24"/>
                <w:szCs w:val="24"/>
              </w:rPr>
            </w:pPr>
            <w:r>
              <w:rPr>
                <w:rFonts w:ascii="Arial" w:eastAsia="Times New Roman" w:hAnsi="Arial" w:cs="Arial"/>
                <w:sz w:val="24"/>
                <w:szCs w:val="24"/>
              </w:rPr>
              <w:t xml:space="preserve">The regular meetings of Shiloh </w:t>
            </w:r>
            <w:r w:rsidR="0022650C" w:rsidRPr="0022650C">
              <w:rPr>
                <w:rFonts w:ascii="Arial" w:eastAsia="Times New Roman" w:hAnsi="Arial" w:cs="Arial"/>
                <w:sz w:val="24"/>
                <w:szCs w:val="24"/>
              </w:rPr>
              <w:t>4-H club shall t</w:t>
            </w:r>
            <w:r>
              <w:rPr>
                <w:rFonts w:ascii="Arial" w:eastAsia="Times New Roman" w:hAnsi="Arial" w:cs="Arial"/>
                <w:sz w:val="24"/>
                <w:szCs w:val="24"/>
              </w:rPr>
              <w:t>ake place on the second Monday of each month, September to June.</w:t>
            </w:r>
            <w:r w:rsidR="0022650C" w:rsidRPr="0022650C">
              <w:rPr>
                <w:rFonts w:ascii="Arial" w:eastAsia="Times New Roman" w:hAnsi="Arial" w:cs="Arial"/>
                <w:sz w:val="24"/>
                <w:szCs w:val="24"/>
              </w:rPr>
              <w:t xml:space="preserve"> With a minimum of 7 days notice, the president, with consent of the organization adult volunteer, may call special meetings.</w:t>
            </w:r>
            <w:r>
              <w:rPr>
                <w:rFonts w:ascii="Arial" w:eastAsia="Times New Roman" w:hAnsi="Arial" w:cs="Arial"/>
                <w:sz w:val="24"/>
                <w:szCs w:val="24"/>
              </w:rPr>
              <w:t xml:space="preserve">  </w:t>
            </w:r>
          </w:p>
        </w:tc>
      </w:tr>
      <w:tr w:rsidR="0022650C" w:rsidRPr="0022650C" w14:paraId="5604C9C5" w14:textId="77777777" w:rsidTr="0022650C">
        <w:tc>
          <w:tcPr>
            <w:tcW w:w="648" w:type="dxa"/>
          </w:tcPr>
          <w:p w14:paraId="78DC4158"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34C3C90D"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133CD6E3" w14:textId="77777777" w:rsidTr="0022650C">
        <w:tc>
          <w:tcPr>
            <w:tcW w:w="648" w:type="dxa"/>
          </w:tcPr>
          <w:p w14:paraId="10BD6070" w14:textId="21D34BBB"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49C51101" w14:textId="77777777" w:rsidR="0087266E" w:rsidRDefault="0087266E" w:rsidP="00097F10">
            <w:pPr>
              <w:tabs>
                <w:tab w:val="left" w:pos="0"/>
                <w:tab w:val="left" w:pos="439"/>
                <w:tab w:val="left" w:pos="900"/>
              </w:tabs>
              <w:spacing w:after="0"/>
              <w:jc w:val="center"/>
              <w:rPr>
                <w:rFonts w:ascii="Arial" w:hAnsi="Arial" w:cs="Arial"/>
                <w:b/>
                <w:sz w:val="24"/>
                <w:szCs w:val="24"/>
              </w:rPr>
            </w:pPr>
          </w:p>
          <w:p w14:paraId="282A27BC" w14:textId="77777777" w:rsidR="0087266E" w:rsidRDefault="0087266E" w:rsidP="00097F10">
            <w:pPr>
              <w:tabs>
                <w:tab w:val="left" w:pos="0"/>
                <w:tab w:val="left" w:pos="439"/>
                <w:tab w:val="left" w:pos="900"/>
              </w:tabs>
              <w:spacing w:after="0"/>
              <w:jc w:val="center"/>
              <w:rPr>
                <w:rFonts w:ascii="Arial" w:hAnsi="Arial" w:cs="Arial"/>
                <w:b/>
                <w:sz w:val="24"/>
                <w:szCs w:val="24"/>
              </w:rPr>
            </w:pPr>
          </w:p>
          <w:p w14:paraId="74431F00" w14:textId="77777777" w:rsidR="0087266E" w:rsidRDefault="0087266E" w:rsidP="00097F10">
            <w:pPr>
              <w:tabs>
                <w:tab w:val="left" w:pos="0"/>
                <w:tab w:val="left" w:pos="439"/>
                <w:tab w:val="left" w:pos="900"/>
              </w:tabs>
              <w:spacing w:after="0"/>
              <w:jc w:val="center"/>
              <w:rPr>
                <w:rFonts w:ascii="Arial" w:hAnsi="Arial" w:cs="Arial"/>
                <w:b/>
                <w:sz w:val="24"/>
                <w:szCs w:val="24"/>
              </w:rPr>
            </w:pPr>
          </w:p>
          <w:p w14:paraId="4C29624F"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r w:rsidRPr="00DB42FE">
              <w:rPr>
                <w:rFonts w:ascii="Arial" w:hAnsi="Arial" w:cs="Arial"/>
                <w:b/>
                <w:sz w:val="24"/>
                <w:szCs w:val="24"/>
              </w:rPr>
              <w:lastRenderedPageBreak/>
              <w:t>Article VI</w:t>
            </w:r>
          </w:p>
          <w:p w14:paraId="6AAD3E53" w14:textId="77777777" w:rsidR="00EC1E85" w:rsidRPr="00DB42FE" w:rsidRDefault="00EC1E85" w:rsidP="00097F10">
            <w:pPr>
              <w:tabs>
                <w:tab w:val="left" w:pos="0"/>
                <w:tab w:val="left" w:pos="439"/>
                <w:tab w:val="left" w:pos="900"/>
              </w:tabs>
              <w:spacing w:after="0"/>
              <w:jc w:val="center"/>
              <w:rPr>
                <w:rFonts w:ascii="Arial" w:hAnsi="Arial" w:cs="Arial"/>
                <w:sz w:val="24"/>
                <w:szCs w:val="24"/>
              </w:rPr>
            </w:pPr>
            <w:r w:rsidRPr="00DB42FE">
              <w:rPr>
                <w:rFonts w:ascii="Arial" w:hAnsi="Arial" w:cs="Arial"/>
                <w:b/>
                <w:sz w:val="24"/>
                <w:szCs w:val="24"/>
              </w:rPr>
              <w:t>Voting Members</w:t>
            </w:r>
          </w:p>
        </w:tc>
      </w:tr>
      <w:tr w:rsidR="00A278FE" w:rsidRPr="0022650C" w14:paraId="36DCC0B4" w14:textId="77777777" w:rsidTr="0022650C">
        <w:tc>
          <w:tcPr>
            <w:tcW w:w="648" w:type="dxa"/>
          </w:tcPr>
          <w:p w14:paraId="00BEBB9B" w14:textId="77777777" w:rsidR="00A278FE" w:rsidRPr="0022650C" w:rsidRDefault="00A278FE"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302FDA76" w14:textId="77777777" w:rsidR="00A278FE" w:rsidRDefault="00A278FE" w:rsidP="00097F10">
            <w:pPr>
              <w:tabs>
                <w:tab w:val="left" w:pos="0"/>
                <w:tab w:val="left" w:pos="439"/>
                <w:tab w:val="left" w:pos="900"/>
              </w:tabs>
              <w:spacing w:after="0"/>
              <w:jc w:val="center"/>
              <w:rPr>
                <w:rFonts w:ascii="Arial" w:hAnsi="Arial" w:cs="Arial"/>
                <w:b/>
                <w:sz w:val="24"/>
                <w:szCs w:val="24"/>
              </w:rPr>
            </w:pPr>
          </w:p>
        </w:tc>
      </w:tr>
      <w:tr w:rsidR="00EC1E85" w:rsidRPr="0022650C" w14:paraId="7D36B502" w14:textId="77777777" w:rsidTr="00B31D22">
        <w:trPr>
          <w:trHeight w:val="1413"/>
        </w:trPr>
        <w:tc>
          <w:tcPr>
            <w:tcW w:w="648" w:type="dxa"/>
          </w:tcPr>
          <w:p w14:paraId="200C890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3EA28E37" w14:textId="4DD98495" w:rsidR="00EC1E85" w:rsidRPr="00DB42FE" w:rsidRDefault="00EC1E85" w:rsidP="00A278FE">
            <w:pPr>
              <w:tabs>
                <w:tab w:val="left" w:pos="0"/>
                <w:tab w:val="left" w:pos="439"/>
                <w:tab w:val="left" w:pos="900"/>
              </w:tabs>
              <w:spacing w:after="0"/>
              <w:rPr>
                <w:rFonts w:ascii="Arial" w:hAnsi="Arial" w:cs="Arial"/>
                <w:b/>
                <w:sz w:val="24"/>
                <w:szCs w:val="24"/>
              </w:rPr>
            </w:pPr>
            <w:r w:rsidRPr="00DB42FE">
              <w:rPr>
                <w:rFonts w:ascii="Arial" w:hAnsi="Arial" w:cs="Arial"/>
                <w:sz w:val="24"/>
                <w:szCs w:val="24"/>
              </w:rPr>
              <w:t xml:space="preserve">Voting members of the 4-H club include the Junior, Intermediate and Senior members as listed in Article IV of the Constitution. If there are not sufficient voting members in the 4-H club the organizational unit volunteer will work with the UCCE 4-H YDP staff in establishing procedures.  </w:t>
            </w:r>
          </w:p>
        </w:tc>
      </w:tr>
      <w:tr w:rsidR="00A278FE" w:rsidRPr="0022650C" w14:paraId="779A12CE" w14:textId="77777777" w:rsidTr="0022650C">
        <w:tc>
          <w:tcPr>
            <w:tcW w:w="648" w:type="dxa"/>
          </w:tcPr>
          <w:p w14:paraId="7829BF2A" w14:textId="77777777" w:rsidR="00A278FE" w:rsidRPr="0022650C" w:rsidRDefault="00A278FE" w:rsidP="0022650C">
            <w:pPr>
              <w:keepNext/>
              <w:spacing w:after="0" w:line="240" w:lineRule="auto"/>
              <w:rPr>
                <w:rFonts w:ascii="Arial" w:eastAsia="Times New Roman" w:hAnsi="Arial" w:cs="Arial"/>
                <w:sz w:val="24"/>
                <w:szCs w:val="24"/>
              </w:rPr>
            </w:pPr>
          </w:p>
        </w:tc>
        <w:tc>
          <w:tcPr>
            <w:tcW w:w="8820" w:type="dxa"/>
            <w:gridSpan w:val="3"/>
          </w:tcPr>
          <w:p w14:paraId="74979E1F" w14:textId="77777777" w:rsidR="00A278FE" w:rsidRPr="0022650C" w:rsidRDefault="00A278FE" w:rsidP="0022650C">
            <w:pPr>
              <w:keepNext/>
              <w:spacing w:after="0" w:line="240" w:lineRule="auto"/>
              <w:jc w:val="center"/>
              <w:rPr>
                <w:rFonts w:ascii="Arial" w:eastAsia="Times New Roman" w:hAnsi="Arial" w:cs="Arial"/>
                <w:b/>
                <w:sz w:val="24"/>
                <w:szCs w:val="24"/>
              </w:rPr>
            </w:pPr>
          </w:p>
        </w:tc>
      </w:tr>
      <w:tr w:rsidR="00EC1E85" w:rsidRPr="0022650C" w14:paraId="06054C5A" w14:textId="77777777" w:rsidTr="0022650C">
        <w:tc>
          <w:tcPr>
            <w:tcW w:w="648" w:type="dxa"/>
          </w:tcPr>
          <w:p w14:paraId="36CB168C" w14:textId="420D0FA3" w:rsidR="00EC1E85" w:rsidRPr="0022650C" w:rsidRDefault="00EC1E85" w:rsidP="0022650C">
            <w:pPr>
              <w:keepNext/>
              <w:spacing w:after="0" w:line="240" w:lineRule="auto"/>
              <w:rPr>
                <w:rFonts w:ascii="Arial" w:eastAsia="Times New Roman" w:hAnsi="Arial" w:cs="Arial"/>
                <w:sz w:val="24"/>
                <w:szCs w:val="24"/>
              </w:rPr>
            </w:pPr>
          </w:p>
        </w:tc>
        <w:tc>
          <w:tcPr>
            <w:tcW w:w="8820" w:type="dxa"/>
            <w:gridSpan w:val="3"/>
          </w:tcPr>
          <w:p w14:paraId="282CC6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w:t>
            </w:r>
            <w:r>
              <w:rPr>
                <w:rFonts w:ascii="Arial" w:eastAsia="Times New Roman" w:hAnsi="Arial" w:cs="Arial"/>
                <w:b/>
                <w:sz w:val="24"/>
                <w:szCs w:val="24"/>
              </w:rPr>
              <w:t>II</w:t>
            </w:r>
          </w:p>
          <w:p w14:paraId="58C483E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Quorum</w:t>
            </w:r>
          </w:p>
        </w:tc>
      </w:tr>
      <w:tr w:rsidR="00EC1E85" w:rsidRPr="0022650C" w14:paraId="40BD9C10" w14:textId="77777777" w:rsidTr="0022650C">
        <w:tc>
          <w:tcPr>
            <w:tcW w:w="648" w:type="dxa"/>
          </w:tcPr>
          <w:p w14:paraId="144ECFD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E885F5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55BA1827" w14:textId="77777777" w:rsidTr="0022650C">
        <w:tc>
          <w:tcPr>
            <w:tcW w:w="648" w:type="dxa"/>
          </w:tcPr>
          <w:p w14:paraId="4518F26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6917EBB3" w14:textId="23204447" w:rsidR="00EC1E85" w:rsidRPr="0022650C" w:rsidRDefault="00EC1E85" w:rsidP="00EC1E85">
            <w:pPr>
              <w:spacing w:after="0" w:line="240" w:lineRule="auto"/>
              <w:rPr>
                <w:rFonts w:ascii="Arial" w:eastAsia="Times New Roman" w:hAnsi="Arial" w:cs="Arial"/>
                <w:sz w:val="24"/>
                <w:szCs w:val="24"/>
              </w:rPr>
            </w:pPr>
            <w:r w:rsidRPr="0022650C">
              <w:rPr>
                <w:rFonts w:ascii="Arial" w:eastAsia="Times New Roman" w:hAnsi="Arial" w:cs="Arial"/>
                <w:sz w:val="24"/>
                <w:szCs w:val="24"/>
              </w:rPr>
              <w:t>A quorum to do busin</w:t>
            </w:r>
            <w:r w:rsidR="00E0723A">
              <w:rPr>
                <w:rFonts w:ascii="Arial" w:eastAsia="Times New Roman" w:hAnsi="Arial" w:cs="Arial"/>
                <w:sz w:val="24"/>
                <w:szCs w:val="24"/>
              </w:rPr>
              <w:t xml:space="preserve">ess shall consist of the number of persons present at the meeting. </w:t>
            </w:r>
          </w:p>
        </w:tc>
      </w:tr>
      <w:tr w:rsidR="00EC1E85" w:rsidRPr="0022650C" w14:paraId="28F24831" w14:textId="77777777" w:rsidTr="0022650C">
        <w:tc>
          <w:tcPr>
            <w:tcW w:w="648" w:type="dxa"/>
          </w:tcPr>
          <w:p w14:paraId="5F3D801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c>
          <w:tcPr>
            <w:tcW w:w="8820" w:type="dxa"/>
            <w:gridSpan w:val="3"/>
          </w:tcPr>
          <w:p w14:paraId="55689A3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r>
      <w:tr w:rsidR="00EC1E85" w:rsidRPr="0022650C" w14:paraId="5EED2FBF" w14:textId="77777777" w:rsidTr="0022650C">
        <w:tc>
          <w:tcPr>
            <w:tcW w:w="648" w:type="dxa"/>
          </w:tcPr>
          <w:p w14:paraId="71C84974" w14:textId="0A1DBDBB"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BB6D630" w14:textId="77777777" w:rsidR="00EC1E85" w:rsidRPr="0022650C" w:rsidRDefault="00EC1E85" w:rsidP="0022650C">
            <w:pPr>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VI</w:t>
            </w:r>
            <w:r>
              <w:rPr>
                <w:rFonts w:ascii="Arial" w:eastAsia="Times New Roman" w:hAnsi="Arial" w:cs="Arial"/>
                <w:b/>
                <w:sz w:val="24"/>
                <w:szCs w:val="24"/>
              </w:rPr>
              <w:t>II</w:t>
            </w:r>
          </w:p>
          <w:p w14:paraId="2043AA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Program of Work</w:t>
            </w:r>
          </w:p>
        </w:tc>
      </w:tr>
      <w:tr w:rsidR="00EC1E85" w:rsidRPr="0022650C" w14:paraId="072C96A4" w14:textId="77777777" w:rsidTr="0022650C">
        <w:tc>
          <w:tcPr>
            <w:tcW w:w="648" w:type="dxa"/>
          </w:tcPr>
          <w:p w14:paraId="4C4D95A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7738E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FE24CEA" w14:textId="77777777" w:rsidTr="0022650C">
        <w:tc>
          <w:tcPr>
            <w:tcW w:w="648" w:type="dxa"/>
          </w:tcPr>
          <w:p w14:paraId="549BC24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679208A" w14:textId="77777777" w:rsidR="00EC1E85" w:rsidRPr="0022650C" w:rsidRDefault="00EC1E85" w:rsidP="0022650C">
            <w:pPr>
              <w:spacing w:after="0" w:line="240" w:lineRule="auto"/>
              <w:rPr>
                <w:rFonts w:ascii="Arial" w:eastAsia="Times New Roman" w:hAnsi="Arial" w:cs="Arial"/>
                <w:sz w:val="24"/>
                <w:szCs w:val="24"/>
              </w:rPr>
            </w:pPr>
            <w:r w:rsidRPr="00DB42FE">
              <w:rPr>
                <w:rFonts w:ascii="Arial" w:hAnsi="Arial" w:cs="Arial"/>
                <w:sz w:val="24"/>
                <w:szCs w:val="24"/>
              </w:rPr>
              <w:t>A program of work for the year as described in the 4-H Club Program Planning Guide should be developed and adopted no later than the third meeting of the program year.</w:t>
            </w:r>
          </w:p>
        </w:tc>
      </w:tr>
      <w:tr w:rsidR="00EC1E85" w:rsidRPr="0022650C" w14:paraId="1D03FF6E" w14:textId="77777777" w:rsidTr="0022650C">
        <w:tc>
          <w:tcPr>
            <w:tcW w:w="648" w:type="dxa"/>
          </w:tcPr>
          <w:p w14:paraId="47AD6D5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349B07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2C834EEC" w14:textId="77777777" w:rsidTr="0022650C">
        <w:tc>
          <w:tcPr>
            <w:tcW w:w="648" w:type="dxa"/>
          </w:tcPr>
          <w:p w14:paraId="3D6AE0E6" w14:textId="3204566C" w:rsidR="00EC1E85" w:rsidRPr="0022650C" w:rsidRDefault="00EC1E85" w:rsidP="0022650C">
            <w:pPr>
              <w:keepNext/>
              <w:spacing w:after="0" w:line="240" w:lineRule="auto"/>
              <w:rPr>
                <w:rFonts w:ascii="Arial" w:eastAsia="Times New Roman" w:hAnsi="Arial" w:cs="Arial"/>
                <w:sz w:val="24"/>
                <w:szCs w:val="24"/>
              </w:rPr>
            </w:pPr>
          </w:p>
        </w:tc>
        <w:tc>
          <w:tcPr>
            <w:tcW w:w="8820" w:type="dxa"/>
            <w:gridSpan w:val="3"/>
          </w:tcPr>
          <w:p w14:paraId="4842AB6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IX</w:t>
            </w:r>
          </w:p>
          <w:p w14:paraId="40B64BB6"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Rules of Order</w:t>
            </w:r>
          </w:p>
        </w:tc>
      </w:tr>
      <w:tr w:rsidR="00EC1E85" w:rsidRPr="0022650C" w14:paraId="551172FE" w14:textId="77777777" w:rsidTr="0022650C">
        <w:tc>
          <w:tcPr>
            <w:tcW w:w="648" w:type="dxa"/>
          </w:tcPr>
          <w:p w14:paraId="44778A5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90377A3"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FBEBD1D" w14:textId="77777777" w:rsidTr="0022650C">
        <w:tc>
          <w:tcPr>
            <w:tcW w:w="648" w:type="dxa"/>
          </w:tcPr>
          <w:p w14:paraId="19755EC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46C0DBD8" w14:textId="4CF8199D"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Robert's Rules of Order s</w:t>
            </w:r>
            <w:r w:rsidR="0011339D">
              <w:rPr>
                <w:rFonts w:ascii="Arial" w:eastAsia="Times New Roman" w:hAnsi="Arial" w:cs="Arial"/>
                <w:sz w:val="24"/>
                <w:szCs w:val="24"/>
              </w:rPr>
              <w:t>hall govern the meetings of Shiloh</w:t>
            </w:r>
            <w:r w:rsidRPr="0022650C">
              <w:rPr>
                <w:rFonts w:ascii="Arial" w:eastAsia="Times New Roman" w:hAnsi="Arial" w:cs="Arial"/>
                <w:sz w:val="24"/>
                <w:szCs w:val="24"/>
              </w:rPr>
              <w:t xml:space="preserve"> 4-H club.</w:t>
            </w:r>
          </w:p>
        </w:tc>
      </w:tr>
      <w:tr w:rsidR="00EC1E85" w:rsidRPr="0022650C" w14:paraId="4A34FC4F" w14:textId="77777777" w:rsidTr="0022650C">
        <w:tc>
          <w:tcPr>
            <w:tcW w:w="648" w:type="dxa"/>
          </w:tcPr>
          <w:p w14:paraId="036A04F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54D1BE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3109028" w14:textId="77777777" w:rsidTr="0022650C">
        <w:tc>
          <w:tcPr>
            <w:tcW w:w="648" w:type="dxa"/>
          </w:tcPr>
          <w:p w14:paraId="6DC038CA" w14:textId="6B743C82" w:rsidR="00EC1E85" w:rsidRPr="0022650C" w:rsidRDefault="00EC1E85" w:rsidP="0022650C">
            <w:pPr>
              <w:keepNext/>
              <w:spacing w:after="0" w:line="240" w:lineRule="auto"/>
              <w:rPr>
                <w:rFonts w:ascii="Arial" w:eastAsia="Times New Roman" w:hAnsi="Arial" w:cs="Arial"/>
                <w:sz w:val="24"/>
                <w:szCs w:val="24"/>
              </w:rPr>
            </w:pPr>
          </w:p>
        </w:tc>
        <w:tc>
          <w:tcPr>
            <w:tcW w:w="8820" w:type="dxa"/>
            <w:gridSpan w:val="3"/>
          </w:tcPr>
          <w:p w14:paraId="024F924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X</w:t>
            </w:r>
          </w:p>
          <w:p w14:paraId="41AB48B1"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Amending By-Laws</w:t>
            </w:r>
          </w:p>
        </w:tc>
      </w:tr>
      <w:tr w:rsidR="00EC1E85" w:rsidRPr="0022650C" w14:paraId="34DE866F" w14:textId="77777777" w:rsidTr="0022650C">
        <w:tc>
          <w:tcPr>
            <w:tcW w:w="648" w:type="dxa"/>
          </w:tcPr>
          <w:p w14:paraId="0D7747E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40EBFBD"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76102090" w14:textId="77777777" w:rsidTr="0022650C">
        <w:tc>
          <w:tcPr>
            <w:tcW w:w="648" w:type="dxa"/>
          </w:tcPr>
          <w:p w14:paraId="57D822D2"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9BCAB9B"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These by-laws may be amended by two-thirds vote of the members present at any regular meeting.</w:t>
            </w:r>
          </w:p>
        </w:tc>
      </w:tr>
      <w:tr w:rsidR="00EC1E85" w:rsidRPr="0022650C" w14:paraId="0ADDF8CD" w14:textId="77777777" w:rsidTr="0022650C">
        <w:tc>
          <w:tcPr>
            <w:tcW w:w="648" w:type="dxa"/>
          </w:tcPr>
          <w:p w14:paraId="63BE2A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1732EF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0BAA25E0" w14:textId="77777777" w:rsidTr="0022650C">
        <w:tc>
          <w:tcPr>
            <w:tcW w:w="648" w:type="dxa"/>
          </w:tcPr>
          <w:p w14:paraId="009E8AFF" w14:textId="654227CF" w:rsidR="00EC1E85" w:rsidRPr="0022650C" w:rsidRDefault="00EC1E85" w:rsidP="0022650C">
            <w:pPr>
              <w:keepNext/>
              <w:spacing w:after="0" w:line="240" w:lineRule="auto"/>
              <w:rPr>
                <w:rFonts w:ascii="Arial" w:eastAsia="Times New Roman" w:hAnsi="Arial" w:cs="Arial"/>
                <w:sz w:val="24"/>
                <w:szCs w:val="24"/>
              </w:rPr>
            </w:pPr>
          </w:p>
        </w:tc>
        <w:tc>
          <w:tcPr>
            <w:tcW w:w="8820" w:type="dxa"/>
            <w:gridSpan w:val="3"/>
          </w:tcPr>
          <w:p w14:paraId="5D4706CB"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EC1E85" w:rsidRPr="0022650C">
              <w:rPr>
                <w:rFonts w:ascii="Arial" w:eastAsia="Times New Roman" w:hAnsi="Arial" w:cs="Arial"/>
                <w:b/>
                <w:sz w:val="24"/>
                <w:szCs w:val="24"/>
              </w:rPr>
              <w:t>X</w:t>
            </w:r>
            <w:r>
              <w:rPr>
                <w:rFonts w:ascii="Arial" w:eastAsia="Times New Roman" w:hAnsi="Arial" w:cs="Arial"/>
                <w:b/>
                <w:sz w:val="24"/>
                <w:szCs w:val="24"/>
              </w:rPr>
              <w:t>I</w:t>
            </w:r>
          </w:p>
          <w:p w14:paraId="08DC6F65"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Dissolution of 4-H Club</w:t>
            </w:r>
          </w:p>
        </w:tc>
      </w:tr>
      <w:tr w:rsidR="00EC1E85" w:rsidRPr="0022650C" w14:paraId="61FCD884" w14:textId="77777777" w:rsidTr="0022650C">
        <w:tc>
          <w:tcPr>
            <w:tcW w:w="648" w:type="dxa"/>
          </w:tcPr>
          <w:p w14:paraId="197BADF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8CE6B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0A9F6A7" w14:textId="77777777" w:rsidTr="0022650C">
        <w:tc>
          <w:tcPr>
            <w:tcW w:w="648" w:type="dxa"/>
          </w:tcPr>
          <w:p w14:paraId="3C0B339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4C625EF"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Upon consideration of the dissolution of the 4-H club, the officers will inform the county </w:t>
            </w:r>
            <w:r>
              <w:rPr>
                <w:rFonts w:ascii="Arial" w:eastAsia="Times New Roman" w:hAnsi="Arial" w:cs="Arial"/>
                <w:sz w:val="24"/>
                <w:szCs w:val="24"/>
              </w:rPr>
              <w:t>4-H YDP staff and VMO</w:t>
            </w:r>
            <w:r w:rsidRPr="0022650C">
              <w:rPr>
                <w:rFonts w:ascii="Arial" w:eastAsia="Times New Roman" w:hAnsi="Arial" w:cs="Arial"/>
                <w:sz w:val="24"/>
                <w:szCs w:val="24"/>
              </w:rPr>
              <w:t xml:space="preserve"> as to their desire and conformance to the following procedure:</w:t>
            </w:r>
          </w:p>
        </w:tc>
      </w:tr>
      <w:tr w:rsidR="00EC1E85" w:rsidRPr="0022650C" w14:paraId="76F7D1C0" w14:textId="77777777" w:rsidTr="0022650C">
        <w:tc>
          <w:tcPr>
            <w:tcW w:w="648" w:type="dxa"/>
          </w:tcPr>
          <w:p w14:paraId="63681A5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C6715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5833EF6A" w14:textId="77777777" w:rsidTr="0022650C">
        <w:tc>
          <w:tcPr>
            <w:tcW w:w="648" w:type="dxa"/>
          </w:tcPr>
          <w:p w14:paraId="1C36B23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95F4DAD" w14:textId="53F35F61" w:rsidR="00EC1E85" w:rsidRPr="0022650C" w:rsidRDefault="0087266E" w:rsidP="0022650C">
            <w:pPr>
              <w:spacing w:after="0" w:line="240" w:lineRule="auto"/>
              <w:rPr>
                <w:rFonts w:ascii="Arial" w:eastAsia="Times New Roman" w:hAnsi="Arial" w:cs="Arial"/>
                <w:sz w:val="24"/>
                <w:szCs w:val="24"/>
              </w:rPr>
            </w:pPr>
            <w:r>
              <w:rPr>
                <w:rFonts w:ascii="Arial" w:eastAsia="Times New Roman" w:hAnsi="Arial" w:cs="Arial"/>
                <w:sz w:val="24"/>
                <w:szCs w:val="24"/>
              </w:rPr>
              <w:t>The Shiloh</w:t>
            </w:r>
            <w:r w:rsidR="00EC1E85" w:rsidRPr="0022650C">
              <w:rPr>
                <w:rFonts w:ascii="Arial" w:eastAsia="Times New Roman" w:hAnsi="Arial" w:cs="Arial"/>
                <w:sz w:val="24"/>
                <w:szCs w:val="24"/>
              </w:rPr>
              <w:t xml:space="preserve"> 4-H club shall be terminated and dissolved upon majority vote of the membershi</w:t>
            </w:r>
            <w:r w:rsidR="0011339D">
              <w:rPr>
                <w:rFonts w:ascii="Arial" w:eastAsia="Times New Roman" w:hAnsi="Arial" w:cs="Arial"/>
                <w:sz w:val="24"/>
                <w:szCs w:val="24"/>
              </w:rPr>
              <w:t>p in favor of dissolution of Shiloh</w:t>
            </w:r>
            <w:r w:rsidR="00EC1E85" w:rsidRPr="0022650C">
              <w:rPr>
                <w:rFonts w:ascii="Arial" w:eastAsia="Times New Roman" w:hAnsi="Arial" w:cs="Arial"/>
                <w:sz w:val="24"/>
                <w:szCs w:val="24"/>
              </w:rPr>
              <w:t xml:space="preserve"> 4</w:t>
            </w:r>
            <w:r w:rsidR="0011339D">
              <w:rPr>
                <w:rFonts w:ascii="Arial" w:eastAsia="Times New Roman" w:hAnsi="Arial" w:cs="Arial"/>
                <w:sz w:val="24"/>
                <w:szCs w:val="24"/>
              </w:rPr>
              <w:t>-H club. Upon dissolution of Shiloh</w:t>
            </w:r>
            <w:r w:rsidR="00EC1E85" w:rsidRPr="0022650C">
              <w:rPr>
                <w:rFonts w:ascii="Arial" w:eastAsia="Times New Roman" w:hAnsi="Arial" w:cs="Arial"/>
                <w:sz w:val="24"/>
                <w:szCs w:val="24"/>
              </w:rPr>
              <w:t xml:space="preserve"> 4-H club for any reason, the officers shall take full a</w:t>
            </w:r>
            <w:r>
              <w:rPr>
                <w:rFonts w:ascii="Arial" w:eastAsia="Times New Roman" w:hAnsi="Arial" w:cs="Arial"/>
                <w:sz w:val="24"/>
                <w:szCs w:val="24"/>
              </w:rPr>
              <w:t>ccount of the Shiloh</w:t>
            </w:r>
            <w:r w:rsidR="00EC1E85" w:rsidRPr="0022650C">
              <w:rPr>
                <w:rFonts w:ascii="Arial" w:eastAsia="Times New Roman" w:hAnsi="Arial" w:cs="Arial"/>
                <w:sz w:val="24"/>
                <w:szCs w:val="24"/>
              </w:rPr>
              <w:t xml:space="preserve"> 4-H club assets and liabilities, and shall liquidate the assets as promptly as is consistent </w:t>
            </w:r>
            <w:r w:rsidR="00EC1E85" w:rsidRPr="0022650C">
              <w:rPr>
                <w:rFonts w:ascii="Arial" w:eastAsia="Times New Roman" w:hAnsi="Arial" w:cs="Arial"/>
                <w:sz w:val="24"/>
                <w:szCs w:val="24"/>
              </w:rPr>
              <w:lastRenderedPageBreak/>
              <w:t>with obtaining the fair value thereof, and shall apply and di</w:t>
            </w:r>
            <w:r w:rsidR="00EC1E85">
              <w:rPr>
                <w:rFonts w:ascii="Arial" w:eastAsia="Times New Roman" w:hAnsi="Arial" w:cs="Arial"/>
                <w:sz w:val="24"/>
                <w:szCs w:val="24"/>
              </w:rPr>
              <w:t>stribute the proceeds</w:t>
            </w:r>
            <w:r w:rsidR="00EC1E85" w:rsidRPr="0022650C">
              <w:rPr>
                <w:rFonts w:ascii="Arial" w:eastAsia="Times New Roman" w:hAnsi="Arial" w:cs="Arial"/>
                <w:sz w:val="24"/>
                <w:szCs w:val="24"/>
              </w:rPr>
              <w:t xml:space="preserve"> in the following order:</w:t>
            </w:r>
          </w:p>
        </w:tc>
      </w:tr>
      <w:tr w:rsidR="00EC1E85" w:rsidRPr="0022650C" w14:paraId="6FE50B32" w14:textId="77777777" w:rsidTr="0022650C">
        <w:tc>
          <w:tcPr>
            <w:tcW w:w="648" w:type="dxa"/>
          </w:tcPr>
          <w:p w14:paraId="5B74A23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4807A6A"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DB1E2D2" w14:textId="77777777" w:rsidTr="0022650C">
        <w:tc>
          <w:tcPr>
            <w:tcW w:w="648" w:type="dxa"/>
          </w:tcPr>
          <w:p w14:paraId="40EB8370"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61E2659" w14:textId="574B8AE3" w:rsidR="00EC1E85" w:rsidRPr="0022650C" w:rsidRDefault="00EC1E85" w:rsidP="0087266E">
            <w:pPr>
              <w:numPr>
                <w:ilvl w:val="0"/>
                <w:numId w:val="4"/>
              </w:num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Payment of the debts and liabilities of the </w:t>
            </w:r>
            <w:r w:rsidR="0087266E">
              <w:rPr>
                <w:rFonts w:ascii="Arial" w:eastAsia="Times New Roman" w:hAnsi="Arial" w:cs="Arial"/>
                <w:sz w:val="24"/>
                <w:szCs w:val="24"/>
              </w:rPr>
              <w:t>Shiloh</w:t>
            </w:r>
            <w:r w:rsidRPr="0022650C">
              <w:rPr>
                <w:rFonts w:ascii="Arial" w:eastAsia="Times New Roman" w:hAnsi="Arial" w:cs="Arial"/>
                <w:sz w:val="24"/>
                <w:szCs w:val="24"/>
              </w:rPr>
              <w:t xml:space="preserve"> 4-H club.</w:t>
            </w:r>
          </w:p>
        </w:tc>
      </w:tr>
      <w:tr w:rsidR="00EC1E85" w:rsidRPr="0022650C" w14:paraId="63B21852" w14:textId="77777777" w:rsidTr="0022650C">
        <w:tc>
          <w:tcPr>
            <w:tcW w:w="648" w:type="dxa"/>
          </w:tcPr>
          <w:p w14:paraId="5C577ED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3AA9F68" w14:textId="77777777" w:rsidR="00EC1E85" w:rsidRPr="0022650C" w:rsidRDefault="00EC1E85" w:rsidP="0022650C">
            <w:pPr>
              <w:spacing w:after="0" w:line="240" w:lineRule="auto"/>
              <w:ind w:left="1080"/>
              <w:rPr>
                <w:rFonts w:ascii="Arial" w:eastAsia="Times New Roman" w:hAnsi="Arial" w:cs="Arial"/>
                <w:sz w:val="24"/>
                <w:szCs w:val="24"/>
              </w:rPr>
            </w:pPr>
          </w:p>
        </w:tc>
      </w:tr>
      <w:tr w:rsidR="00EC1E85" w:rsidRPr="0022650C" w14:paraId="279F7989" w14:textId="77777777" w:rsidTr="0022650C">
        <w:tc>
          <w:tcPr>
            <w:tcW w:w="648" w:type="dxa"/>
          </w:tcPr>
          <w:p w14:paraId="425BDCD4"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9337F17" w14:textId="008AF54C" w:rsidR="00EC1E85" w:rsidRPr="0022650C" w:rsidRDefault="00EC1E85" w:rsidP="0022650C">
            <w:pPr>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 xml:space="preserve">Closure </w:t>
            </w:r>
            <w:r w:rsidR="0011339D">
              <w:rPr>
                <w:rFonts w:ascii="Arial" w:eastAsia="Times New Roman" w:hAnsi="Arial" w:cs="Arial"/>
                <w:sz w:val="24"/>
                <w:szCs w:val="24"/>
              </w:rPr>
              <w:t>of all bank accounts held by Shiloh</w:t>
            </w:r>
            <w:r>
              <w:rPr>
                <w:rFonts w:ascii="Arial" w:eastAsia="Times New Roman" w:hAnsi="Arial" w:cs="Arial"/>
                <w:sz w:val="24"/>
                <w:szCs w:val="24"/>
              </w:rPr>
              <w:t xml:space="preserve"> 4-H club and s</w:t>
            </w:r>
            <w:r w:rsidRPr="0022650C">
              <w:rPr>
                <w:rFonts w:ascii="Arial" w:eastAsia="Times New Roman" w:hAnsi="Arial" w:cs="Arial"/>
                <w:sz w:val="24"/>
                <w:szCs w:val="24"/>
              </w:rPr>
              <w:t xml:space="preserve">etting up of any reserves which the officers may deem necessary for any contingent or unforeseen liabilities or </w:t>
            </w:r>
            <w:r w:rsidR="0087266E">
              <w:rPr>
                <w:rFonts w:ascii="Arial" w:eastAsia="Times New Roman" w:hAnsi="Arial" w:cs="Arial"/>
                <w:sz w:val="24"/>
                <w:szCs w:val="24"/>
              </w:rPr>
              <w:t>obligations of the Shiloh</w:t>
            </w:r>
            <w:r w:rsidRPr="0022650C">
              <w:rPr>
                <w:rFonts w:ascii="Arial" w:eastAsia="Times New Roman" w:hAnsi="Arial" w:cs="Arial"/>
                <w:sz w:val="24"/>
                <w:szCs w:val="24"/>
              </w:rPr>
              <w:t xml:space="preserve"> 4</w:t>
            </w:r>
            <w:r w:rsidRPr="0022650C">
              <w:rPr>
                <w:rFonts w:ascii="Arial" w:eastAsia="Times New Roman" w:hAnsi="Arial" w:cs="Arial"/>
                <w:sz w:val="24"/>
                <w:szCs w:val="24"/>
              </w:rPr>
              <w:noBreakHyphen/>
              <w:t>H club; such reserves shall be paid by the treasurer to the county council. The county council will hold the funds in an escrow account for three (3) years for the purpose of contingent or unforeseen liabilities or upon re</w:t>
            </w:r>
            <w:r w:rsidRPr="0022650C">
              <w:rPr>
                <w:rFonts w:ascii="Arial" w:eastAsia="Times New Roman" w:hAnsi="Arial" w:cs="Arial"/>
                <w:sz w:val="24"/>
                <w:szCs w:val="24"/>
              </w:rPr>
              <w:noBreakHyphen/>
              <w:t>esta</w:t>
            </w:r>
            <w:r w:rsidR="0087266E">
              <w:rPr>
                <w:rFonts w:ascii="Arial" w:eastAsia="Times New Roman" w:hAnsi="Arial" w:cs="Arial"/>
                <w:sz w:val="24"/>
                <w:szCs w:val="24"/>
              </w:rPr>
              <w:t>blishment of the Shiloh</w:t>
            </w:r>
            <w:r w:rsidRPr="0022650C">
              <w:rPr>
                <w:rFonts w:ascii="Arial" w:eastAsia="Times New Roman" w:hAnsi="Arial" w:cs="Arial"/>
                <w:sz w:val="24"/>
                <w:szCs w:val="24"/>
              </w:rPr>
              <w:t xml:space="preserve"> 4-H club. At the expiration of the 3-year period, the balance shall be distributed to the county council. The balance remaining shall be distributed to the county council for the purpose of program development directly relating to the enrichment of the quality of life of 4</w:t>
            </w:r>
            <w:r w:rsidRPr="0022650C">
              <w:rPr>
                <w:rFonts w:ascii="Arial" w:eastAsia="Times New Roman" w:hAnsi="Arial" w:cs="Arial"/>
                <w:sz w:val="24"/>
                <w:szCs w:val="24"/>
              </w:rPr>
              <w:noBreakHyphen/>
              <w:t>H youth and adult volunteers.</w:t>
            </w:r>
          </w:p>
        </w:tc>
      </w:tr>
      <w:tr w:rsidR="00EC1E85" w:rsidRPr="0022650C" w14:paraId="7082B38E" w14:textId="77777777" w:rsidTr="0022650C">
        <w:tc>
          <w:tcPr>
            <w:tcW w:w="648" w:type="dxa"/>
          </w:tcPr>
          <w:p w14:paraId="2C0650F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095DDA0C"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0AE9F951" w14:textId="77777777" w:rsidTr="0022650C">
        <w:tc>
          <w:tcPr>
            <w:tcW w:w="648" w:type="dxa"/>
          </w:tcPr>
          <w:p w14:paraId="612F4D70"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EBAAF74" w14:textId="6DF1275E" w:rsidR="00EC1E85" w:rsidRPr="0022650C" w:rsidRDefault="0087266E" w:rsidP="0087266E">
            <w:pPr>
              <w:tabs>
                <w:tab w:val="left" w:pos="612"/>
                <w:tab w:val="left" w:pos="739"/>
              </w:tabs>
              <w:spacing w:after="0" w:line="240" w:lineRule="auto"/>
              <w:ind w:left="1422" w:hanging="360"/>
              <w:rPr>
                <w:rFonts w:ascii="Arial" w:eastAsia="Times New Roman" w:hAnsi="Arial" w:cs="Arial"/>
                <w:sz w:val="24"/>
                <w:szCs w:val="24"/>
              </w:rPr>
            </w:pPr>
            <w:r>
              <w:rPr>
                <w:rFonts w:ascii="Arial" w:eastAsia="Times New Roman" w:hAnsi="Arial" w:cs="Arial"/>
                <w:sz w:val="24"/>
                <w:szCs w:val="24"/>
              </w:rPr>
              <w:t xml:space="preserve">c.  The </w:t>
            </w:r>
            <w:r w:rsidR="0011339D">
              <w:rPr>
                <w:rFonts w:ascii="Arial" w:eastAsia="Times New Roman" w:hAnsi="Arial" w:cs="Arial"/>
                <w:sz w:val="24"/>
                <w:szCs w:val="24"/>
              </w:rPr>
              <w:t xml:space="preserve">Shiloh </w:t>
            </w:r>
            <w:r>
              <w:rPr>
                <w:rFonts w:ascii="Arial" w:eastAsia="Times New Roman" w:hAnsi="Arial" w:cs="Arial"/>
                <w:sz w:val="24"/>
                <w:szCs w:val="24"/>
              </w:rPr>
              <w:t>4-H club Treasurer, Treasurer A</w:t>
            </w:r>
            <w:r w:rsidR="00EC1E85">
              <w:rPr>
                <w:rFonts w:ascii="Arial" w:eastAsia="Times New Roman" w:hAnsi="Arial" w:cs="Arial"/>
                <w:sz w:val="24"/>
                <w:szCs w:val="24"/>
              </w:rPr>
              <w:t xml:space="preserve">dvisor and additional club members will complete Form 6.3 financial report, Form 6.2 inventory report, Form 8.5 year end club peer review report and Form 8.6 peer review checklist. All forms are to be submitted to the county office within one month of unit vote approving dissolution.  </w:t>
            </w:r>
          </w:p>
        </w:tc>
      </w:tr>
      <w:tr w:rsidR="0087266E" w:rsidRPr="0022650C" w14:paraId="1C4A8478" w14:textId="77777777" w:rsidTr="0022650C">
        <w:tc>
          <w:tcPr>
            <w:tcW w:w="648" w:type="dxa"/>
          </w:tcPr>
          <w:p w14:paraId="2A807139" w14:textId="77777777" w:rsidR="0087266E" w:rsidRPr="0022650C" w:rsidRDefault="0087266E"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1C8458AC" w14:textId="77777777" w:rsidR="0087266E" w:rsidRDefault="0087266E" w:rsidP="0087266E">
            <w:pPr>
              <w:tabs>
                <w:tab w:val="left" w:pos="612"/>
                <w:tab w:val="left" w:pos="739"/>
              </w:tabs>
              <w:spacing w:after="0" w:line="240" w:lineRule="auto"/>
              <w:ind w:left="1422" w:hanging="360"/>
              <w:rPr>
                <w:rFonts w:ascii="Arial" w:eastAsia="Times New Roman" w:hAnsi="Arial" w:cs="Arial"/>
                <w:sz w:val="24"/>
                <w:szCs w:val="24"/>
              </w:rPr>
            </w:pPr>
          </w:p>
        </w:tc>
      </w:tr>
      <w:tr w:rsidR="00EC1E85" w:rsidRPr="0022650C" w14:paraId="5AC06110" w14:textId="77777777" w:rsidTr="0022650C">
        <w:tc>
          <w:tcPr>
            <w:tcW w:w="648" w:type="dxa"/>
          </w:tcPr>
          <w:p w14:paraId="4D0E5BC9"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3AE4132C" w14:textId="6D6F2161" w:rsidR="00EC1E85" w:rsidRPr="0022650C" w:rsidRDefault="00EC1E85" w:rsidP="0022650C">
            <w:pPr>
              <w:tabs>
                <w:tab w:val="left" w:pos="0"/>
                <w:tab w:val="left" w:pos="739"/>
              </w:tabs>
              <w:spacing w:after="0" w:line="240" w:lineRule="auto"/>
              <w:rPr>
                <w:rFonts w:ascii="Arial" w:eastAsia="Times New Roman" w:hAnsi="Arial" w:cs="Arial"/>
                <w:sz w:val="24"/>
                <w:szCs w:val="24"/>
              </w:rPr>
            </w:pPr>
            <w:r w:rsidRPr="0022650C">
              <w:rPr>
                <w:rFonts w:ascii="Arial" w:eastAsia="Times New Roman" w:hAnsi="Arial" w:cs="Arial"/>
                <w:sz w:val="24"/>
                <w:szCs w:val="24"/>
              </w:rPr>
              <w:t>Each of the members shall be furnished with a statement pre</w:t>
            </w:r>
            <w:r w:rsidR="0087266E">
              <w:rPr>
                <w:rFonts w:ascii="Arial" w:eastAsia="Times New Roman" w:hAnsi="Arial" w:cs="Arial"/>
                <w:sz w:val="24"/>
                <w:szCs w:val="24"/>
              </w:rPr>
              <w:t xml:space="preserve">pared by the Shiloh </w:t>
            </w:r>
            <w:r w:rsidRPr="0022650C">
              <w:rPr>
                <w:rFonts w:ascii="Arial" w:eastAsia="Times New Roman" w:hAnsi="Arial" w:cs="Arial"/>
                <w:sz w:val="24"/>
                <w:szCs w:val="24"/>
              </w:rPr>
              <w:t xml:space="preserve">4-H club setting forth the assets, liabilities, and distribution upon complete liquidation. Upon compliance with the foregoing terms and </w:t>
            </w:r>
            <w:r w:rsidR="0011339D">
              <w:rPr>
                <w:rFonts w:ascii="Arial" w:eastAsia="Times New Roman" w:hAnsi="Arial" w:cs="Arial"/>
                <w:sz w:val="24"/>
                <w:szCs w:val="24"/>
              </w:rPr>
              <w:t xml:space="preserve">manner of distribution, Shiloh </w:t>
            </w:r>
            <w:r w:rsidRPr="0022650C">
              <w:rPr>
                <w:rFonts w:ascii="Arial" w:eastAsia="Times New Roman" w:hAnsi="Arial" w:cs="Arial"/>
                <w:sz w:val="24"/>
                <w:szCs w:val="24"/>
              </w:rPr>
              <w:t>4-H unit shall cease.</w:t>
            </w:r>
          </w:p>
        </w:tc>
      </w:tr>
      <w:tr w:rsidR="00EC1E85" w:rsidRPr="0022650C" w14:paraId="66074606" w14:textId="77777777" w:rsidTr="0022650C">
        <w:tc>
          <w:tcPr>
            <w:tcW w:w="648" w:type="dxa"/>
          </w:tcPr>
          <w:p w14:paraId="21589A1A"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F1C9183" w14:textId="77777777" w:rsidR="00EC1E85" w:rsidRPr="0022650C" w:rsidRDefault="00EC1E85" w:rsidP="0022650C">
            <w:pPr>
              <w:tabs>
                <w:tab w:val="left" w:pos="0"/>
                <w:tab w:val="left" w:pos="739"/>
              </w:tabs>
              <w:spacing w:after="0" w:line="240" w:lineRule="auto"/>
              <w:rPr>
                <w:rFonts w:ascii="Arial" w:eastAsia="Times New Roman" w:hAnsi="Arial" w:cs="Arial"/>
                <w:b/>
                <w:sz w:val="24"/>
                <w:szCs w:val="24"/>
                <w:u w:val="single"/>
              </w:rPr>
            </w:pPr>
          </w:p>
        </w:tc>
      </w:tr>
      <w:tr w:rsidR="002D5CBD" w:rsidRPr="0022650C" w14:paraId="65733A0B" w14:textId="77777777" w:rsidTr="0022650C">
        <w:tc>
          <w:tcPr>
            <w:tcW w:w="648" w:type="dxa"/>
          </w:tcPr>
          <w:p w14:paraId="30005DE8" w14:textId="77777777" w:rsidR="002D5CBD" w:rsidRPr="0022650C" w:rsidRDefault="002D5CBD"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0AABB115" w14:textId="77777777" w:rsidR="002D5CBD" w:rsidRPr="0022650C" w:rsidRDefault="002D5CBD" w:rsidP="002D5CBD">
            <w:pPr>
              <w:tabs>
                <w:tab w:val="left" w:pos="0"/>
                <w:tab w:val="left" w:pos="739"/>
              </w:tabs>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X</w:t>
            </w:r>
            <w:r>
              <w:rPr>
                <w:rFonts w:ascii="Arial" w:eastAsia="Times New Roman" w:hAnsi="Arial" w:cs="Arial"/>
                <w:b/>
                <w:sz w:val="24"/>
                <w:szCs w:val="24"/>
              </w:rPr>
              <w:t>II</w:t>
            </w:r>
          </w:p>
          <w:p w14:paraId="191F6BB2" w14:textId="77B51731" w:rsidR="002D5CBD" w:rsidRPr="0022650C" w:rsidRDefault="002D5CBD" w:rsidP="002D5CBD">
            <w:pPr>
              <w:tabs>
                <w:tab w:val="left" w:pos="0"/>
                <w:tab w:val="left" w:pos="739"/>
              </w:tabs>
              <w:spacing w:after="0" w:line="240" w:lineRule="auto"/>
              <w:jc w:val="center"/>
              <w:rPr>
                <w:rFonts w:ascii="Arial" w:eastAsia="Times New Roman" w:hAnsi="Arial" w:cs="Arial"/>
                <w:b/>
                <w:sz w:val="24"/>
                <w:szCs w:val="24"/>
                <w:u w:val="single"/>
              </w:rPr>
            </w:pPr>
            <w:r w:rsidRPr="0022650C">
              <w:rPr>
                <w:rFonts w:ascii="Arial" w:eastAsia="Times New Roman" w:hAnsi="Arial" w:cs="Arial"/>
                <w:b/>
                <w:sz w:val="24"/>
                <w:szCs w:val="24"/>
              </w:rPr>
              <w:t>Agreed Upon Procedures</w:t>
            </w:r>
          </w:p>
        </w:tc>
      </w:tr>
      <w:tr w:rsidR="002D5CBD" w:rsidRPr="0022650C" w14:paraId="3EBA13B2" w14:textId="77777777" w:rsidTr="0022650C">
        <w:tc>
          <w:tcPr>
            <w:tcW w:w="648" w:type="dxa"/>
          </w:tcPr>
          <w:p w14:paraId="35284984" w14:textId="77777777" w:rsidR="002D5CBD" w:rsidRPr="0022650C" w:rsidRDefault="002D5CBD"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59921FF" w14:textId="77777777" w:rsidR="002D5CBD" w:rsidRPr="0022650C" w:rsidRDefault="002D5CBD" w:rsidP="0022650C">
            <w:pPr>
              <w:tabs>
                <w:tab w:val="left" w:pos="0"/>
                <w:tab w:val="left" w:pos="739"/>
              </w:tabs>
              <w:spacing w:after="0" w:line="240" w:lineRule="auto"/>
              <w:rPr>
                <w:rFonts w:ascii="Arial" w:eastAsia="Times New Roman" w:hAnsi="Arial" w:cs="Arial"/>
                <w:b/>
                <w:sz w:val="24"/>
                <w:szCs w:val="24"/>
                <w:u w:val="single"/>
              </w:rPr>
            </w:pPr>
          </w:p>
        </w:tc>
      </w:tr>
      <w:tr w:rsidR="002D5CBD" w:rsidRPr="0022650C" w14:paraId="2D93B830" w14:textId="77777777" w:rsidTr="0022650C">
        <w:tc>
          <w:tcPr>
            <w:tcW w:w="648" w:type="dxa"/>
          </w:tcPr>
          <w:p w14:paraId="4FA2CFD0" w14:textId="77777777" w:rsidR="002D5CBD" w:rsidRPr="0022650C" w:rsidRDefault="002D5CBD"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340B38ED" w14:textId="3C6178C7" w:rsidR="002D5CBD" w:rsidRPr="002D5CBD" w:rsidRDefault="002D5CBD" w:rsidP="0022650C">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i/>
                <w:sz w:val="24"/>
                <w:szCs w:val="24"/>
              </w:rPr>
              <w:t xml:space="preserve">Member in Good Standing </w:t>
            </w:r>
            <w:r>
              <w:rPr>
                <w:rFonts w:ascii="Arial" w:eastAsia="Times New Roman" w:hAnsi="Arial" w:cs="Arial"/>
                <w:sz w:val="24"/>
                <w:szCs w:val="24"/>
              </w:rPr>
              <w:t>shall complete the enrollment process, be enrolled in at least one project and comply with the 4-H Member Code of Conduct.</w:t>
            </w:r>
          </w:p>
        </w:tc>
      </w:tr>
      <w:tr w:rsidR="002D5CBD" w:rsidRPr="0022650C" w14:paraId="237AC7B7" w14:textId="77777777" w:rsidTr="0022650C">
        <w:tc>
          <w:tcPr>
            <w:tcW w:w="648" w:type="dxa"/>
          </w:tcPr>
          <w:p w14:paraId="4E6D99B9" w14:textId="77777777" w:rsidR="002D5CBD" w:rsidRPr="0022650C" w:rsidRDefault="002D5CBD"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DAF2712" w14:textId="77777777" w:rsidR="002D5CBD" w:rsidRPr="002D5CBD" w:rsidRDefault="002D5CBD" w:rsidP="0022650C">
            <w:pPr>
              <w:tabs>
                <w:tab w:val="left" w:pos="0"/>
                <w:tab w:val="left" w:pos="739"/>
              </w:tabs>
              <w:spacing w:after="0" w:line="240" w:lineRule="auto"/>
              <w:rPr>
                <w:rFonts w:ascii="Arial" w:eastAsia="Times New Roman" w:hAnsi="Arial" w:cs="Arial"/>
                <w:sz w:val="24"/>
                <w:szCs w:val="24"/>
              </w:rPr>
            </w:pPr>
          </w:p>
        </w:tc>
      </w:tr>
      <w:tr w:rsidR="00D6240A" w:rsidRPr="0022650C" w14:paraId="6C16B9F0" w14:textId="77777777" w:rsidTr="0022650C">
        <w:tc>
          <w:tcPr>
            <w:tcW w:w="648" w:type="dxa"/>
          </w:tcPr>
          <w:p w14:paraId="12D4BF0B" w14:textId="77777777" w:rsidR="00D6240A" w:rsidRPr="0022650C" w:rsidRDefault="00D6240A"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06B1BFC6" w14:textId="4A808A51" w:rsidR="00D6240A" w:rsidRPr="002D5CBD" w:rsidRDefault="00D6240A" w:rsidP="0022650C">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i/>
                <w:sz w:val="24"/>
                <w:szCs w:val="24"/>
              </w:rPr>
              <w:t xml:space="preserve">Club Participation </w:t>
            </w:r>
            <w:r>
              <w:rPr>
                <w:rFonts w:ascii="Arial" w:eastAsia="Times New Roman" w:hAnsi="Arial" w:cs="Arial"/>
                <w:sz w:val="24"/>
                <w:szCs w:val="24"/>
              </w:rPr>
              <w:t>shall be a member in good standing and no attendance requirement.</w:t>
            </w:r>
          </w:p>
        </w:tc>
      </w:tr>
      <w:tr w:rsidR="002D5CBD" w:rsidRPr="0022650C" w14:paraId="005B5FF7" w14:textId="77777777" w:rsidTr="0022650C">
        <w:tc>
          <w:tcPr>
            <w:tcW w:w="648" w:type="dxa"/>
          </w:tcPr>
          <w:p w14:paraId="07C6A05C" w14:textId="77777777" w:rsidR="002D5CBD" w:rsidRPr="0022650C" w:rsidRDefault="002D5CBD"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A0296AD" w14:textId="77777777" w:rsidR="002D5CBD" w:rsidRPr="002D5CBD" w:rsidRDefault="002D5CBD" w:rsidP="0022650C">
            <w:pPr>
              <w:tabs>
                <w:tab w:val="left" w:pos="0"/>
                <w:tab w:val="left" w:pos="739"/>
              </w:tabs>
              <w:spacing w:after="0" w:line="240" w:lineRule="auto"/>
              <w:rPr>
                <w:rFonts w:ascii="Arial" w:eastAsia="Times New Roman" w:hAnsi="Arial" w:cs="Arial"/>
                <w:sz w:val="24"/>
                <w:szCs w:val="24"/>
              </w:rPr>
            </w:pPr>
          </w:p>
        </w:tc>
      </w:tr>
      <w:tr w:rsidR="000B700B" w:rsidRPr="0022650C" w14:paraId="7E9747B4" w14:textId="77777777" w:rsidTr="0022650C">
        <w:tc>
          <w:tcPr>
            <w:tcW w:w="648" w:type="dxa"/>
          </w:tcPr>
          <w:p w14:paraId="3C851D37" w14:textId="77777777" w:rsidR="000B700B" w:rsidRPr="0022650C" w:rsidRDefault="000B700B"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9BE8F96" w14:textId="0D2130E3" w:rsidR="000B700B" w:rsidRPr="00D6240A" w:rsidRDefault="00D6240A" w:rsidP="0022650C">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i/>
                <w:sz w:val="24"/>
                <w:szCs w:val="24"/>
              </w:rPr>
              <w:t xml:space="preserve">Event Participation </w:t>
            </w:r>
            <w:r>
              <w:rPr>
                <w:rFonts w:ascii="Arial" w:eastAsia="Times New Roman" w:hAnsi="Arial" w:cs="Arial"/>
                <w:sz w:val="24"/>
                <w:szCs w:val="24"/>
              </w:rPr>
              <w:t>in County, Sectional, State and National 4-H events is open to all 4-H members in good standing.  There may be eligibility requirements established by event planning committee.</w:t>
            </w:r>
          </w:p>
        </w:tc>
      </w:tr>
      <w:tr w:rsidR="000B700B" w:rsidRPr="0022650C" w14:paraId="25E2C92D" w14:textId="77777777" w:rsidTr="0022650C">
        <w:tc>
          <w:tcPr>
            <w:tcW w:w="648" w:type="dxa"/>
          </w:tcPr>
          <w:p w14:paraId="566B7925" w14:textId="77777777" w:rsidR="000B700B" w:rsidRPr="0022650C" w:rsidRDefault="000B700B"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74135CFA" w14:textId="77777777" w:rsidR="000B700B" w:rsidRPr="002D5CBD" w:rsidRDefault="000B700B" w:rsidP="0022650C">
            <w:pPr>
              <w:tabs>
                <w:tab w:val="left" w:pos="0"/>
                <w:tab w:val="left" w:pos="739"/>
              </w:tabs>
              <w:spacing w:after="0" w:line="240" w:lineRule="auto"/>
              <w:rPr>
                <w:rFonts w:ascii="Arial" w:eastAsia="Times New Roman" w:hAnsi="Arial" w:cs="Arial"/>
                <w:sz w:val="24"/>
                <w:szCs w:val="24"/>
              </w:rPr>
            </w:pPr>
          </w:p>
        </w:tc>
      </w:tr>
      <w:tr w:rsidR="00D6240A" w:rsidRPr="0022650C" w14:paraId="3DC9159A" w14:textId="77777777" w:rsidTr="0022650C">
        <w:tc>
          <w:tcPr>
            <w:tcW w:w="648" w:type="dxa"/>
          </w:tcPr>
          <w:p w14:paraId="5A3C6D48" w14:textId="77777777" w:rsidR="00D6240A" w:rsidRPr="0022650C" w:rsidRDefault="00D6240A"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B393C3F" w14:textId="7A885FCD" w:rsidR="00D6240A" w:rsidRPr="002D5CBD" w:rsidRDefault="00D6240A" w:rsidP="0022650C">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i/>
                <w:sz w:val="24"/>
                <w:szCs w:val="24"/>
              </w:rPr>
              <w:t xml:space="preserve">Project Completion </w:t>
            </w:r>
            <w:r>
              <w:rPr>
                <w:rFonts w:ascii="Arial" w:eastAsia="Times New Roman" w:hAnsi="Arial" w:cs="Arial"/>
                <w:sz w:val="24"/>
                <w:szCs w:val="24"/>
              </w:rPr>
              <w:t xml:space="preserve">shall be a member in good standing plus complete a minimum of 6 hours of project instruction or more as required by the project leader.  Project Completion must also complete an Annual Project Report form </w:t>
            </w:r>
            <w:r>
              <w:rPr>
                <w:rFonts w:ascii="Arial" w:eastAsia="Times New Roman" w:hAnsi="Arial" w:cs="Arial"/>
                <w:sz w:val="24"/>
                <w:szCs w:val="24"/>
              </w:rPr>
              <w:lastRenderedPageBreak/>
              <w:t>annually to receive a year stripe and pin.</w:t>
            </w:r>
          </w:p>
        </w:tc>
      </w:tr>
      <w:tr w:rsidR="0011339D" w:rsidRPr="0022650C" w14:paraId="034F1560" w14:textId="77777777" w:rsidTr="0022650C">
        <w:tc>
          <w:tcPr>
            <w:tcW w:w="648" w:type="dxa"/>
          </w:tcPr>
          <w:p w14:paraId="3BEC830C" w14:textId="77777777" w:rsidR="0011339D" w:rsidRPr="0022650C" w:rsidRDefault="0011339D"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7B6C42E4" w14:textId="77777777" w:rsidR="0011339D" w:rsidRDefault="0011339D" w:rsidP="0022650C">
            <w:pPr>
              <w:tabs>
                <w:tab w:val="left" w:pos="0"/>
                <w:tab w:val="left" w:pos="739"/>
              </w:tabs>
              <w:spacing w:after="0" w:line="240" w:lineRule="auto"/>
              <w:rPr>
                <w:rFonts w:ascii="Arial" w:eastAsia="Times New Roman" w:hAnsi="Arial" w:cs="Arial"/>
                <w:i/>
                <w:sz w:val="24"/>
                <w:szCs w:val="24"/>
              </w:rPr>
            </w:pPr>
          </w:p>
        </w:tc>
      </w:tr>
      <w:tr w:rsidR="00D6240A" w:rsidRPr="0022650C" w14:paraId="749C169A" w14:textId="77777777" w:rsidTr="0022650C">
        <w:tc>
          <w:tcPr>
            <w:tcW w:w="648" w:type="dxa"/>
          </w:tcPr>
          <w:p w14:paraId="0C377367" w14:textId="77777777" w:rsidR="00D6240A" w:rsidRPr="0022650C" w:rsidRDefault="00D6240A"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4652E15A" w14:textId="7A249131" w:rsidR="00D6240A" w:rsidRPr="003130FB" w:rsidRDefault="00D6240A" w:rsidP="0022650C">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i/>
                <w:sz w:val="24"/>
                <w:szCs w:val="24"/>
              </w:rPr>
              <w:t xml:space="preserve">Active Member </w:t>
            </w:r>
            <w:r w:rsidR="003130FB">
              <w:rPr>
                <w:rFonts w:ascii="Arial" w:eastAsia="Times New Roman" w:hAnsi="Arial" w:cs="Arial"/>
                <w:sz w:val="24"/>
                <w:szCs w:val="24"/>
              </w:rPr>
              <w:t>Must:</w:t>
            </w:r>
          </w:p>
        </w:tc>
      </w:tr>
      <w:tr w:rsidR="00D6240A" w:rsidRPr="0022650C" w14:paraId="1BFDAE35" w14:textId="77777777" w:rsidTr="0022650C">
        <w:tc>
          <w:tcPr>
            <w:tcW w:w="648" w:type="dxa"/>
          </w:tcPr>
          <w:p w14:paraId="19A35D76" w14:textId="77777777" w:rsidR="00D6240A" w:rsidRPr="0022650C" w:rsidRDefault="00D6240A"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B91270C" w14:textId="76F4825D" w:rsidR="00D6240A" w:rsidRDefault="003130FB" w:rsidP="00D6240A">
            <w:pPr>
              <w:pStyle w:val="ListParagraph"/>
              <w:numPr>
                <w:ilvl w:val="0"/>
                <w:numId w:val="9"/>
              </w:numPr>
              <w:tabs>
                <w:tab w:val="left" w:pos="0"/>
                <w:tab w:val="left" w:pos="739"/>
              </w:tabs>
              <w:spacing w:after="0" w:line="240" w:lineRule="auto"/>
              <w:rPr>
                <w:rFonts w:ascii="Arial" w:hAnsi="Arial" w:cs="Arial"/>
                <w:sz w:val="24"/>
                <w:szCs w:val="24"/>
              </w:rPr>
            </w:pPr>
            <w:r>
              <w:rPr>
                <w:rFonts w:ascii="Arial" w:hAnsi="Arial" w:cs="Arial"/>
                <w:sz w:val="24"/>
                <w:szCs w:val="24"/>
              </w:rPr>
              <w:t>B</w:t>
            </w:r>
            <w:r w:rsidR="00D6240A">
              <w:rPr>
                <w:rFonts w:ascii="Arial" w:hAnsi="Arial" w:cs="Arial"/>
                <w:sz w:val="24"/>
                <w:szCs w:val="24"/>
              </w:rPr>
              <w:t>e a member in good standing</w:t>
            </w:r>
          </w:p>
          <w:p w14:paraId="470619C3" w14:textId="1D3A1BE7" w:rsidR="003130FB" w:rsidRDefault="003130FB" w:rsidP="00D6240A">
            <w:pPr>
              <w:pStyle w:val="ListParagraph"/>
              <w:numPr>
                <w:ilvl w:val="0"/>
                <w:numId w:val="9"/>
              </w:numPr>
              <w:tabs>
                <w:tab w:val="left" w:pos="0"/>
                <w:tab w:val="left" w:pos="739"/>
              </w:tabs>
              <w:spacing w:after="0" w:line="240" w:lineRule="auto"/>
              <w:rPr>
                <w:rFonts w:ascii="Arial" w:hAnsi="Arial" w:cs="Arial"/>
                <w:sz w:val="24"/>
                <w:szCs w:val="24"/>
              </w:rPr>
            </w:pPr>
            <w:r>
              <w:rPr>
                <w:rFonts w:ascii="Arial" w:hAnsi="Arial" w:cs="Arial"/>
                <w:sz w:val="24"/>
                <w:szCs w:val="24"/>
              </w:rPr>
              <w:t>Enroll prior to December 31</w:t>
            </w:r>
            <w:r w:rsidRPr="003130FB">
              <w:rPr>
                <w:rFonts w:ascii="Arial" w:hAnsi="Arial" w:cs="Arial"/>
                <w:sz w:val="24"/>
                <w:szCs w:val="24"/>
                <w:vertAlign w:val="superscript"/>
              </w:rPr>
              <w:t>st</w:t>
            </w:r>
          </w:p>
          <w:p w14:paraId="482B90E4" w14:textId="594D38F8" w:rsidR="00D6240A" w:rsidRDefault="003130FB" w:rsidP="00D6240A">
            <w:pPr>
              <w:pStyle w:val="ListParagraph"/>
              <w:numPr>
                <w:ilvl w:val="0"/>
                <w:numId w:val="9"/>
              </w:numPr>
              <w:tabs>
                <w:tab w:val="left" w:pos="0"/>
                <w:tab w:val="left" w:pos="739"/>
              </w:tabs>
              <w:spacing w:after="0" w:line="240" w:lineRule="auto"/>
              <w:rPr>
                <w:rFonts w:ascii="Arial" w:hAnsi="Arial" w:cs="Arial"/>
                <w:sz w:val="24"/>
                <w:szCs w:val="24"/>
              </w:rPr>
            </w:pPr>
            <w:r>
              <w:rPr>
                <w:rFonts w:ascii="Arial" w:hAnsi="Arial" w:cs="Arial"/>
                <w:sz w:val="24"/>
                <w:szCs w:val="24"/>
              </w:rPr>
              <w:t>C</w:t>
            </w:r>
            <w:r w:rsidR="00D6240A">
              <w:rPr>
                <w:rFonts w:ascii="Arial" w:hAnsi="Arial" w:cs="Arial"/>
                <w:sz w:val="24"/>
                <w:szCs w:val="24"/>
              </w:rPr>
              <w:t>omplete at least one (1) project</w:t>
            </w:r>
          </w:p>
          <w:p w14:paraId="3276F758" w14:textId="52E03950" w:rsidR="003130FB" w:rsidRDefault="003130FB" w:rsidP="00D6240A">
            <w:pPr>
              <w:pStyle w:val="ListParagraph"/>
              <w:numPr>
                <w:ilvl w:val="0"/>
                <w:numId w:val="9"/>
              </w:numPr>
              <w:tabs>
                <w:tab w:val="left" w:pos="0"/>
                <w:tab w:val="left" w:pos="739"/>
              </w:tabs>
              <w:spacing w:after="0" w:line="240" w:lineRule="auto"/>
              <w:rPr>
                <w:rFonts w:ascii="Arial" w:hAnsi="Arial" w:cs="Arial"/>
                <w:sz w:val="24"/>
                <w:szCs w:val="24"/>
              </w:rPr>
            </w:pPr>
            <w:r>
              <w:rPr>
                <w:rFonts w:ascii="Arial" w:hAnsi="Arial" w:cs="Arial"/>
                <w:sz w:val="24"/>
                <w:szCs w:val="24"/>
              </w:rPr>
              <w:t>Attend at least eighty pe</w:t>
            </w:r>
            <w:r w:rsidR="00DD006E">
              <w:rPr>
                <w:rFonts w:ascii="Arial" w:hAnsi="Arial" w:cs="Arial"/>
                <w:sz w:val="24"/>
                <w:szCs w:val="24"/>
              </w:rPr>
              <w:t>rcent (80%) of project meetings</w:t>
            </w:r>
          </w:p>
          <w:p w14:paraId="3A7F0879" w14:textId="7F038814" w:rsidR="00D6240A" w:rsidRDefault="003130FB" w:rsidP="00D6240A">
            <w:pPr>
              <w:pStyle w:val="ListParagraph"/>
              <w:numPr>
                <w:ilvl w:val="0"/>
                <w:numId w:val="9"/>
              </w:numPr>
              <w:tabs>
                <w:tab w:val="left" w:pos="0"/>
                <w:tab w:val="left" w:pos="739"/>
              </w:tabs>
              <w:spacing w:after="0" w:line="240" w:lineRule="auto"/>
              <w:rPr>
                <w:rFonts w:ascii="Arial" w:hAnsi="Arial" w:cs="Arial"/>
                <w:sz w:val="24"/>
                <w:szCs w:val="24"/>
              </w:rPr>
            </w:pPr>
            <w:r>
              <w:rPr>
                <w:rFonts w:ascii="Arial" w:hAnsi="Arial" w:cs="Arial"/>
                <w:sz w:val="24"/>
                <w:szCs w:val="24"/>
              </w:rPr>
              <w:t>A</w:t>
            </w:r>
            <w:r w:rsidR="00D6240A">
              <w:rPr>
                <w:rFonts w:ascii="Arial" w:hAnsi="Arial" w:cs="Arial"/>
                <w:sz w:val="24"/>
                <w:szCs w:val="24"/>
              </w:rPr>
              <w:t>ttend at least eighty percent (80%) of Shiloh Club meetings</w:t>
            </w:r>
          </w:p>
          <w:p w14:paraId="3D20AFAA" w14:textId="1DAB5045" w:rsidR="00D6240A" w:rsidRDefault="003130FB" w:rsidP="00D6240A">
            <w:pPr>
              <w:pStyle w:val="ListParagraph"/>
              <w:numPr>
                <w:ilvl w:val="0"/>
                <w:numId w:val="9"/>
              </w:numPr>
              <w:tabs>
                <w:tab w:val="left" w:pos="0"/>
                <w:tab w:val="left" w:pos="739"/>
              </w:tabs>
              <w:spacing w:after="0" w:line="240" w:lineRule="auto"/>
              <w:rPr>
                <w:rFonts w:ascii="Arial" w:hAnsi="Arial" w:cs="Arial"/>
                <w:sz w:val="24"/>
                <w:szCs w:val="24"/>
              </w:rPr>
            </w:pPr>
            <w:r>
              <w:rPr>
                <w:rFonts w:ascii="Arial" w:hAnsi="Arial" w:cs="Arial"/>
                <w:sz w:val="24"/>
                <w:szCs w:val="24"/>
              </w:rPr>
              <w:t>C</w:t>
            </w:r>
            <w:r w:rsidR="00D6240A">
              <w:rPr>
                <w:rFonts w:ascii="Arial" w:hAnsi="Arial" w:cs="Arial"/>
                <w:sz w:val="24"/>
                <w:szCs w:val="24"/>
              </w:rPr>
              <w:t>omplete a Record Book</w:t>
            </w:r>
            <w:r w:rsidR="00584860">
              <w:rPr>
                <w:rFonts w:ascii="Arial" w:hAnsi="Arial" w:cs="Arial"/>
                <w:sz w:val="24"/>
                <w:szCs w:val="24"/>
              </w:rPr>
              <w:t>, which will include the Personal Development Report (PDR), Annual Projec</w:t>
            </w:r>
            <w:r w:rsidR="00DD006E">
              <w:rPr>
                <w:rFonts w:ascii="Arial" w:hAnsi="Arial" w:cs="Arial"/>
                <w:sz w:val="24"/>
                <w:szCs w:val="24"/>
              </w:rPr>
              <w:t>t Report (APR) and My 4-H Story</w:t>
            </w:r>
          </w:p>
          <w:p w14:paraId="29FFEBE2" w14:textId="56E99180" w:rsidR="00DD006E" w:rsidRDefault="00DD006E" w:rsidP="00D6240A">
            <w:pPr>
              <w:pStyle w:val="ListParagraph"/>
              <w:numPr>
                <w:ilvl w:val="0"/>
                <w:numId w:val="9"/>
              </w:numPr>
              <w:tabs>
                <w:tab w:val="left" w:pos="0"/>
                <w:tab w:val="left" w:pos="739"/>
              </w:tabs>
              <w:spacing w:after="0" w:line="240" w:lineRule="auto"/>
              <w:rPr>
                <w:rFonts w:ascii="Arial" w:hAnsi="Arial" w:cs="Arial"/>
                <w:sz w:val="24"/>
                <w:szCs w:val="24"/>
              </w:rPr>
            </w:pPr>
            <w:r>
              <w:rPr>
                <w:rFonts w:ascii="Arial" w:hAnsi="Arial" w:cs="Arial"/>
                <w:sz w:val="24"/>
                <w:szCs w:val="24"/>
              </w:rPr>
              <w:t>Participate in community service activities</w:t>
            </w:r>
          </w:p>
          <w:p w14:paraId="2B454891" w14:textId="129C04F2" w:rsidR="00DD006E" w:rsidRPr="00D6240A" w:rsidRDefault="00DD006E" w:rsidP="00D6240A">
            <w:pPr>
              <w:pStyle w:val="ListParagraph"/>
              <w:numPr>
                <w:ilvl w:val="0"/>
                <w:numId w:val="9"/>
              </w:numPr>
              <w:tabs>
                <w:tab w:val="left" w:pos="0"/>
                <w:tab w:val="left" w:pos="739"/>
              </w:tabs>
              <w:spacing w:after="0" w:line="240" w:lineRule="auto"/>
              <w:rPr>
                <w:rFonts w:ascii="Arial" w:hAnsi="Arial" w:cs="Arial"/>
                <w:sz w:val="24"/>
                <w:szCs w:val="24"/>
              </w:rPr>
            </w:pPr>
            <w:r>
              <w:rPr>
                <w:rFonts w:ascii="Arial" w:hAnsi="Arial" w:cs="Arial"/>
                <w:sz w:val="24"/>
                <w:szCs w:val="24"/>
              </w:rPr>
              <w:t>Participate in club fundraisers</w:t>
            </w:r>
          </w:p>
        </w:tc>
      </w:tr>
      <w:tr w:rsidR="00D6240A" w:rsidRPr="0022650C" w14:paraId="1BAD53DD" w14:textId="77777777" w:rsidTr="0022650C">
        <w:tc>
          <w:tcPr>
            <w:tcW w:w="648" w:type="dxa"/>
          </w:tcPr>
          <w:p w14:paraId="3845339A" w14:textId="5A08F419" w:rsidR="00D6240A" w:rsidRPr="0022650C" w:rsidRDefault="00D6240A"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1D962BA" w14:textId="77777777" w:rsidR="00D6240A" w:rsidRPr="002D5CBD" w:rsidRDefault="00D6240A" w:rsidP="0022650C">
            <w:pPr>
              <w:tabs>
                <w:tab w:val="left" w:pos="0"/>
                <w:tab w:val="left" w:pos="739"/>
              </w:tabs>
              <w:spacing w:after="0" w:line="240" w:lineRule="auto"/>
              <w:rPr>
                <w:rFonts w:ascii="Arial" w:eastAsia="Times New Roman" w:hAnsi="Arial" w:cs="Arial"/>
                <w:sz w:val="24"/>
                <w:szCs w:val="24"/>
              </w:rPr>
            </w:pPr>
          </w:p>
        </w:tc>
      </w:tr>
      <w:tr w:rsidR="0011339D" w:rsidRPr="0022650C" w14:paraId="3AC09D86" w14:textId="77777777" w:rsidTr="0022650C">
        <w:tc>
          <w:tcPr>
            <w:tcW w:w="648" w:type="dxa"/>
          </w:tcPr>
          <w:p w14:paraId="559EB941" w14:textId="77777777" w:rsidR="0011339D" w:rsidRPr="0022650C" w:rsidRDefault="0011339D"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4535C483" w14:textId="282C0DF8" w:rsidR="0011339D" w:rsidRPr="002D5CBD" w:rsidRDefault="0011339D" w:rsidP="0022650C">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sz w:val="24"/>
                <w:szCs w:val="24"/>
              </w:rPr>
              <w:t>100% Attendance Pin for perfect club meeting attendance.</w:t>
            </w:r>
            <w:r w:rsidR="003130FB">
              <w:rPr>
                <w:rFonts w:ascii="Arial" w:eastAsia="Times New Roman" w:hAnsi="Arial" w:cs="Arial"/>
                <w:sz w:val="24"/>
                <w:szCs w:val="24"/>
              </w:rPr>
              <w:t xml:space="preserve">  100</w:t>
            </w:r>
            <w:r w:rsidR="00DD006E">
              <w:rPr>
                <w:rFonts w:ascii="Arial" w:eastAsia="Times New Roman" w:hAnsi="Arial" w:cs="Arial"/>
                <w:sz w:val="24"/>
                <w:szCs w:val="24"/>
              </w:rPr>
              <w:t>%</w:t>
            </w:r>
            <w:r w:rsidR="003130FB">
              <w:rPr>
                <w:rFonts w:ascii="Arial" w:eastAsia="Times New Roman" w:hAnsi="Arial" w:cs="Arial"/>
                <w:sz w:val="24"/>
                <w:szCs w:val="24"/>
              </w:rPr>
              <w:t xml:space="preserve"> Attendance awards requires physically attending meetings.  Any absence, excused or otherwise disallows receiving the award.  Returning members must attend all meetings from the beginning of the new 4-H year.</w:t>
            </w:r>
          </w:p>
        </w:tc>
      </w:tr>
      <w:tr w:rsidR="0011339D" w:rsidRPr="0022650C" w14:paraId="55DEAF33" w14:textId="77777777" w:rsidTr="0022650C">
        <w:tc>
          <w:tcPr>
            <w:tcW w:w="648" w:type="dxa"/>
          </w:tcPr>
          <w:p w14:paraId="3069B84A" w14:textId="77777777" w:rsidR="0011339D" w:rsidRPr="0022650C" w:rsidRDefault="0011339D"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2CFB850" w14:textId="77777777" w:rsidR="0011339D" w:rsidRPr="002D5CBD" w:rsidRDefault="0011339D" w:rsidP="0022650C">
            <w:pPr>
              <w:tabs>
                <w:tab w:val="left" w:pos="0"/>
                <w:tab w:val="left" w:pos="739"/>
              </w:tabs>
              <w:spacing w:after="0" w:line="240" w:lineRule="auto"/>
              <w:rPr>
                <w:rFonts w:ascii="Arial" w:eastAsia="Times New Roman" w:hAnsi="Arial" w:cs="Arial"/>
                <w:sz w:val="24"/>
                <w:szCs w:val="24"/>
              </w:rPr>
            </w:pPr>
          </w:p>
        </w:tc>
      </w:tr>
      <w:tr w:rsidR="003130FB" w:rsidRPr="0022650C" w14:paraId="437C70C8" w14:textId="77777777" w:rsidTr="0022650C">
        <w:tc>
          <w:tcPr>
            <w:tcW w:w="648" w:type="dxa"/>
          </w:tcPr>
          <w:p w14:paraId="543DC22A" w14:textId="77777777" w:rsidR="003130FB" w:rsidRPr="0022650C" w:rsidRDefault="003130FB"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04EA0D2" w14:textId="5CC3907F" w:rsidR="003130FB" w:rsidRPr="002D5CBD" w:rsidRDefault="003130FB" w:rsidP="0022650C">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sz w:val="24"/>
                <w:szCs w:val="24"/>
              </w:rPr>
              <w:t xml:space="preserve">Must be </w:t>
            </w:r>
            <w:r w:rsidRPr="00AA5BEC">
              <w:rPr>
                <w:rFonts w:ascii="Arial" w:eastAsia="Times New Roman" w:hAnsi="Arial" w:cs="Arial"/>
                <w:sz w:val="24"/>
                <w:szCs w:val="24"/>
              </w:rPr>
              <w:t>an Active Member</w:t>
            </w:r>
            <w:r>
              <w:rPr>
                <w:rFonts w:ascii="Arial" w:eastAsia="Times New Roman" w:hAnsi="Arial" w:cs="Arial"/>
                <w:sz w:val="24"/>
                <w:szCs w:val="24"/>
              </w:rPr>
              <w:t xml:space="preserve"> for any achievement rank (i.e. Star ranking system and club/county/state Record Book awards).</w:t>
            </w:r>
          </w:p>
        </w:tc>
      </w:tr>
      <w:tr w:rsidR="003130FB" w:rsidRPr="0022650C" w14:paraId="179F253E" w14:textId="77777777" w:rsidTr="0022650C">
        <w:tc>
          <w:tcPr>
            <w:tcW w:w="648" w:type="dxa"/>
          </w:tcPr>
          <w:p w14:paraId="429A9A98" w14:textId="77777777" w:rsidR="003130FB" w:rsidRPr="0022650C" w:rsidRDefault="003130FB"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40299DFF" w14:textId="77777777" w:rsidR="003130FB" w:rsidRPr="002D5CBD" w:rsidRDefault="003130FB" w:rsidP="0022650C">
            <w:pPr>
              <w:tabs>
                <w:tab w:val="left" w:pos="0"/>
                <w:tab w:val="left" w:pos="739"/>
              </w:tabs>
              <w:spacing w:after="0" w:line="240" w:lineRule="auto"/>
              <w:rPr>
                <w:rFonts w:ascii="Arial" w:eastAsia="Times New Roman" w:hAnsi="Arial" w:cs="Arial"/>
                <w:sz w:val="24"/>
                <w:szCs w:val="24"/>
              </w:rPr>
            </w:pPr>
          </w:p>
        </w:tc>
      </w:tr>
      <w:tr w:rsidR="00D6240A" w:rsidRPr="0022650C" w14:paraId="52D6DAA6" w14:textId="77777777" w:rsidTr="0022650C">
        <w:tc>
          <w:tcPr>
            <w:tcW w:w="648" w:type="dxa"/>
          </w:tcPr>
          <w:p w14:paraId="090EC5DF" w14:textId="77777777" w:rsidR="00D6240A" w:rsidRPr="0022650C" w:rsidRDefault="00D6240A"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16C9B2A3" w14:textId="221F79DC" w:rsidR="00D6240A" w:rsidRPr="00D6240A" w:rsidRDefault="00584860" w:rsidP="00584860">
            <w:pPr>
              <w:tabs>
                <w:tab w:val="left" w:pos="0"/>
                <w:tab w:val="left" w:pos="739"/>
              </w:tabs>
              <w:spacing w:after="0" w:line="240" w:lineRule="auto"/>
              <w:rPr>
                <w:rFonts w:ascii="Arial" w:eastAsia="Times New Roman" w:hAnsi="Arial" w:cs="Arial"/>
                <w:sz w:val="24"/>
                <w:szCs w:val="24"/>
              </w:rPr>
            </w:pPr>
            <w:r w:rsidRPr="0011339D">
              <w:rPr>
                <w:rFonts w:ascii="Arial" w:eastAsia="Times New Roman" w:hAnsi="Arial" w:cs="Arial"/>
                <w:sz w:val="24"/>
                <w:szCs w:val="24"/>
              </w:rPr>
              <w:t xml:space="preserve">To </w:t>
            </w:r>
            <w:r w:rsidR="00D6240A" w:rsidRPr="0011339D">
              <w:rPr>
                <w:rFonts w:ascii="Arial" w:eastAsia="Times New Roman" w:hAnsi="Arial" w:cs="Arial"/>
                <w:sz w:val="24"/>
                <w:szCs w:val="24"/>
              </w:rPr>
              <w:t xml:space="preserve">Exhibit at Fair </w:t>
            </w:r>
            <w:r w:rsidRPr="0011339D">
              <w:rPr>
                <w:rFonts w:ascii="Arial" w:eastAsia="Times New Roman" w:hAnsi="Arial" w:cs="Arial"/>
                <w:sz w:val="24"/>
                <w:szCs w:val="24"/>
              </w:rPr>
              <w:t>a member must be an</w:t>
            </w:r>
            <w:r>
              <w:rPr>
                <w:rFonts w:ascii="Arial" w:eastAsia="Times New Roman" w:hAnsi="Arial" w:cs="Arial"/>
                <w:i/>
                <w:sz w:val="24"/>
                <w:szCs w:val="24"/>
              </w:rPr>
              <w:t xml:space="preserve"> </w:t>
            </w:r>
            <w:r w:rsidRPr="00AA5BEC">
              <w:rPr>
                <w:rFonts w:ascii="Arial" w:eastAsia="Times New Roman" w:hAnsi="Arial" w:cs="Arial"/>
                <w:sz w:val="24"/>
                <w:szCs w:val="24"/>
              </w:rPr>
              <w:t>Active Member</w:t>
            </w:r>
            <w:r>
              <w:rPr>
                <w:rFonts w:ascii="Arial" w:eastAsia="Times New Roman" w:hAnsi="Arial" w:cs="Arial"/>
                <w:i/>
                <w:sz w:val="24"/>
                <w:szCs w:val="24"/>
              </w:rPr>
              <w:t>.</w:t>
            </w:r>
          </w:p>
        </w:tc>
      </w:tr>
      <w:tr w:rsidR="00D6240A" w:rsidRPr="0022650C" w14:paraId="3D7341F1" w14:textId="77777777" w:rsidTr="0022650C">
        <w:tc>
          <w:tcPr>
            <w:tcW w:w="648" w:type="dxa"/>
          </w:tcPr>
          <w:p w14:paraId="5D1B343F" w14:textId="77777777" w:rsidR="00D6240A" w:rsidRPr="0022650C" w:rsidRDefault="00D6240A"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77B031CB" w14:textId="77777777" w:rsidR="00D6240A" w:rsidRPr="002D5CBD" w:rsidRDefault="00D6240A" w:rsidP="0022650C">
            <w:pPr>
              <w:tabs>
                <w:tab w:val="left" w:pos="0"/>
                <w:tab w:val="left" w:pos="739"/>
              </w:tabs>
              <w:spacing w:after="0" w:line="240" w:lineRule="auto"/>
              <w:rPr>
                <w:rFonts w:ascii="Arial" w:eastAsia="Times New Roman" w:hAnsi="Arial" w:cs="Arial"/>
                <w:sz w:val="24"/>
                <w:szCs w:val="24"/>
              </w:rPr>
            </w:pPr>
          </w:p>
        </w:tc>
      </w:tr>
      <w:tr w:rsidR="00584860" w:rsidRPr="0022650C" w14:paraId="54157994" w14:textId="77777777" w:rsidTr="0022650C">
        <w:tc>
          <w:tcPr>
            <w:tcW w:w="648" w:type="dxa"/>
          </w:tcPr>
          <w:p w14:paraId="2F49C198" w14:textId="77777777" w:rsidR="00584860" w:rsidRPr="0022650C" w:rsidRDefault="00584860"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44CA54EF" w14:textId="77777777" w:rsidR="00584860" w:rsidRDefault="0011339D" w:rsidP="0022650C">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i/>
                <w:sz w:val="24"/>
                <w:szCs w:val="24"/>
              </w:rPr>
              <w:t>Active M</w:t>
            </w:r>
            <w:r w:rsidR="00584860" w:rsidRPr="0011339D">
              <w:rPr>
                <w:rFonts w:ascii="Arial" w:eastAsia="Times New Roman" w:hAnsi="Arial" w:cs="Arial"/>
                <w:i/>
                <w:sz w:val="24"/>
                <w:szCs w:val="24"/>
              </w:rPr>
              <w:t>ember</w:t>
            </w:r>
            <w:r w:rsidR="00DD006E">
              <w:rPr>
                <w:rFonts w:ascii="Arial" w:eastAsia="Times New Roman" w:hAnsi="Arial" w:cs="Arial"/>
                <w:sz w:val="24"/>
                <w:szCs w:val="24"/>
              </w:rPr>
              <w:t>s are eligible for the following as funds are available:</w:t>
            </w:r>
          </w:p>
          <w:p w14:paraId="6E7DE1E4" w14:textId="77777777" w:rsidR="00DD006E" w:rsidRDefault="00DD006E" w:rsidP="00DD006E">
            <w:pPr>
              <w:pStyle w:val="ListParagraph"/>
              <w:numPr>
                <w:ilvl w:val="0"/>
                <w:numId w:val="10"/>
              </w:numPr>
              <w:tabs>
                <w:tab w:val="left" w:pos="0"/>
                <w:tab w:val="left" w:pos="739"/>
              </w:tabs>
              <w:spacing w:after="0" w:line="240" w:lineRule="auto"/>
              <w:rPr>
                <w:rFonts w:ascii="Arial" w:hAnsi="Arial" w:cs="Arial"/>
                <w:sz w:val="24"/>
                <w:szCs w:val="24"/>
              </w:rPr>
            </w:pPr>
            <w:r>
              <w:rPr>
                <w:rFonts w:ascii="Arial" w:hAnsi="Arial" w:cs="Arial"/>
                <w:sz w:val="24"/>
                <w:szCs w:val="24"/>
              </w:rPr>
              <w:t>Camp fee assistance</w:t>
            </w:r>
          </w:p>
          <w:p w14:paraId="09F2B32D" w14:textId="77777777" w:rsidR="00DD006E" w:rsidRDefault="00DD006E" w:rsidP="00DD006E">
            <w:pPr>
              <w:pStyle w:val="ListParagraph"/>
              <w:numPr>
                <w:ilvl w:val="0"/>
                <w:numId w:val="10"/>
              </w:numPr>
              <w:tabs>
                <w:tab w:val="left" w:pos="0"/>
                <w:tab w:val="left" w:pos="739"/>
              </w:tabs>
              <w:spacing w:after="0" w:line="240" w:lineRule="auto"/>
              <w:rPr>
                <w:rFonts w:ascii="Arial" w:hAnsi="Arial" w:cs="Arial"/>
                <w:sz w:val="24"/>
                <w:szCs w:val="24"/>
              </w:rPr>
            </w:pPr>
            <w:r>
              <w:rPr>
                <w:rFonts w:ascii="Arial" w:hAnsi="Arial" w:cs="Arial"/>
                <w:sz w:val="24"/>
                <w:szCs w:val="24"/>
              </w:rPr>
              <w:t>Leadership trip assistance</w:t>
            </w:r>
          </w:p>
          <w:p w14:paraId="3B94BCA2" w14:textId="209A80DB" w:rsidR="00DD006E" w:rsidRPr="00DD006E" w:rsidRDefault="00DD006E" w:rsidP="00DD006E">
            <w:pPr>
              <w:pStyle w:val="ListParagraph"/>
              <w:numPr>
                <w:ilvl w:val="0"/>
                <w:numId w:val="10"/>
              </w:numPr>
              <w:tabs>
                <w:tab w:val="left" w:pos="0"/>
                <w:tab w:val="left" w:pos="739"/>
              </w:tabs>
              <w:spacing w:after="0" w:line="240" w:lineRule="auto"/>
              <w:rPr>
                <w:rFonts w:ascii="Arial" w:hAnsi="Arial" w:cs="Arial"/>
                <w:sz w:val="24"/>
                <w:szCs w:val="24"/>
              </w:rPr>
            </w:pPr>
            <w:r>
              <w:rPr>
                <w:rFonts w:ascii="Arial" w:hAnsi="Arial" w:cs="Arial"/>
                <w:sz w:val="24"/>
                <w:szCs w:val="24"/>
              </w:rPr>
              <w:t>Enrollment fee assistance for active members in previous year.</w:t>
            </w:r>
          </w:p>
        </w:tc>
      </w:tr>
      <w:tr w:rsidR="00DD006E" w:rsidRPr="0022650C" w14:paraId="6CC47876" w14:textId="77777777" w:rsidTr="0022650C">
        <w:tc>
          <w:tcPr>
            <w:tcW w:w="648" w:type="dxa"/>
          </w:tcPr>
          <w:p w14:paraId="17079A43" w14:textId="77777777" w:rsidR="00DD006E" w:rsidRPr="0022650C" w:rsidRDefault="00DD006E"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19B5C147" w14:textId="77777777" w:rsidR="00DD006E" w:rsidRDefault="00DD006E" w:rsidP="0022650C">
            <w:pPr>
              <w:tabs>
                <w:tab w:val="left" w:pos="0"/>
                <w:tab w:val="left" w:pos="739"/>
              </w:tabs>
              <w:spacing w:after="0" w:line="240" w:lineRule="auto"/>
              <w:rPr>
                <w:rFonts w:ascii="Arial" w:eastAsia="Times New Roman" w:hAnsi="Arial" w:cs="Arial"/>
                <w:i/>
                <w:sz w:val="24"/>
                <w:szCs w:val="24"/>
              </w:rPr>
            </w:pPr>
          </w:p>
        </w:tc>
      </w:tr>
      <w:tr w:rsidR="00DD006E" w:rsidRPr="0022650C" w14:paraId="3D8147CB" w14:textId="77777777" w:rsidTr="0022650C">
        <w:tc>
          <w:tcPr>
            <w:tcW w:w="648" w:type="dxa"/>
          </w:tcPr>
          <w:p w14:paraId="3A6FB40B" w14:textId="77777777" w:rsidR="00DD006E" w:rsidRPr="0022650C" w:rsidRDefault="00DD006E"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06767283" w14:textId="77777777" w:rsidR="00DD006E" w:rsidRDefault="00DD006E" w:rsidP="0022650C">
            <w:pPr>
              <w:tabs>
                <w:tab w:val="left" w:pos="0"/>
                <w:tab w:val="left" w:pos="739"/>
              </w:tabs>
              <w:spacing w:after="0" w:line="240" w:lineRule="auto"/>
              <w:rPr>
                <w:rFonts w:ascii="Arial" w:eastAsia="Times New Roman" w:hAnsi="Arial" w:cs="Arial"/>
                <w:i/>
                <w:sz w:val="24"/>
                <w:szCs w:val="24"/>
              </w:rPr>
            </w:pPr>
            <w:r>
              <w:rPr>
                <w:rFonts w:ascii="Arial" w:eastAsia="Times New Roman" w:hAnsi="Arial" w:cs="Arial"/>
                <w:i/>
                <w:sz w:val="24"/>
                <w:szCs w:val="24"/>
              </w:rPr>
              <w:t>Primary Members</w:t>
            </w:r>
          </w:p>
          <w:p w14:paraId="650203E2" w14:textId="77777777" w:rsidR="00DD006E" w:rsidRPr="00AA5BEC" w:rsidRDefault="00DD006E" w:rsidP="00DD006E">
            <w:pPr>
              <w:pStyle w:val="ListParagraph"/>
              <w:numPr>
                <w:ilvl w:val="0"/>
                <w:numId w:val="11"/>
              </w:numPr>
              <w:tabs>
                <w:tab w:val="left" w:pos="0"/>
                <w:tab w:val="left" w:pos="739"/>
              </w:tabs>
              <w:spacing w:after="0" w:line="240" w:lineRule="auto"/>
              <w:rPr>
                <w:rFonts w:ascii="Arial" w:hAnsi="Arial" w:cs="Arial"/>
                <w:sz w:val="24"/>
                <w:szCs w:val="24"/>
              </w:rPr>
            </w:pPr>
            <w:r w:rsidRPr="00AA5BEC">
              <w:rPr>
                <w:rFonts w:ascii="Arial" w:hAnsi="Arial" w:cs="Arial"/>
                <w:sz w:val="24"/>
                <w:szCs w:val="24"/>
              </w:rPr>
              <w:t>Do not complete the Annual Project Report, record keeping is not required for project completion</w:t>
            </w:r>
          </w:p>
          <w:p w14:paraId="77DCA841" w14:textId="77777777" w:rsidR="00DD006E" w:rsidRPr="00AA5BEC" w:rsidRDefault="00DD006E" w:rsidP="00DD006E">
            <w:pPr>
              <w:pStyle w:val="ListParagraph"/>
              <w:numPr>
                <w:ilvl w:val="0"/>
                <w:numId w:val="11"/>
              </w:numPr>
              <w:tabs>
                <w:tab w:val="left" w:pos="0"/>
                <w:tab w:val="left" w:pos="739"/>
              </w:tabs>
              <w:spacing w:after="0" w:line="240" w:lineRule="auto"/>
              <w:rPr>
                <w:rFonts w:ascii="Arial" w:hAnsi="Arial" w:cs="Arial"/>
                <w:sz w:val="24"/>
                <w:szCs w:val="24"/>
              </w:rPr>
            </w:pPr>
            <w:r w:rsidRPr="00AA5BEC">
              <w:rPr>
                <w:rFonts w:ascii="Arial" w:hAnsi="Arial" w:cs="Arial"/>
                <w:sz w:val="24"/>
                <w:szCs w:val="24"/>
              </w:rPr>
              <w:t>Receive a year stripe and pin for participation in a project</w:t>
            </w:r>
          </w:p>
          <w:p w14:paraId="6A5AEE9F" w14:textId="12C68F97" w:rsidR="00DD006E" w:rsidRPr="00DD006E" w:rsidRDefault="00DD006E" w:rsidP="00DD006E">
            <w:pPr>
              <w:pStyle w:val="ListParagraph"/>
              <w:numPr>
                <w:ilvl w:val="0"/>
                <w:numId w:val="11"/>
              </w:numPr>
              <w:tabs>
                <w:tab w:val="left" w:pos="0"/>
                <w:tab w:val="left" w:pos="739"/>
              </w:tabs>
              <w:spacing w:after="0" w:line="240" w:lineRule="auto"/>
              <w:rPr>
                <w:rFonts w:ascii="Arial" w:hAnsi="Arial" w:cs="Arial"/>
                <w:i/>
                <w:sz w:val="24"/>
                <w:szCs w:val="24"/>
              </w:rPr>
            </w:pPr>
            <w:r w:rsidRPr="00AA5BEC">
              <w:rPr>
                <w:rFonts w:ascii="Arial" w:hAnsi="Arial" w:cs="Arial"/>
                <w:sz w:val="24"/>
                <w:szCs w:val="24"/>
              </w:rPr>
              <w:t>Primary member ages 5 to 6 may enroll in the Primary Project only.  Members 7 to 8 may enroll in the Primary Project plus one additional allowable project.  It is the discretion of the project lead</w:t>
            </w:r>
            <w:r w:rsidR="00FB0AD9">
              <w:rPr>
                <w:rFonts w:ascii="Arial" w:hAnsi="Arial" w:cs="Arial"/>
                <w:sz w:val="24"/>
                <w:szCs w:val="24"/>
              </w:rPr>
              <w:t>er</w:t>
            </w:r>
            <w:r w:rsidRPr="00AA5BEC">
              <w:rPr>
                <w:rFonts w:ascii="Arial" w:hAnsi="Arial" w:cs="Arial"/>
                <w:sz w:val="24"/>
                <w:szCs w:val="24"/>
              </w:rPr>
              <w:t xml:space="preserve"> to accept Primary members</w:t>
            </w:r>
          </w:p>
        </w:tc>
      </w:tr>
      <w:tr w:rsidR="00DD006E" w:rsidRPr="0022650C" w14:paraId="09AB3E64" w14:textId="77777777" w:rsidTr="0022650C">
        <w:tc>
          <w:tcPr>
            <w:tcW w:w="648" w:type="dxa"/>
          </w:tcPr>
          <w:p w14:paraId="366C8F8C" w14:textId="195BDA7B" w:rsidR="00DD006E" w:rsidRPr="0022650C" w:rsidRDefault="00DD006E"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7DCBACA5" w14:textId="77777777" w:rsidR="00DD006E" w:rsidRDefault="00DD006E" w:rsidP="0022650C">
            <w:pPr>
              <w:tabs>
                <w:tab w:val="left" w:pos="0"/>
                <w:tab w:val="left" w:pos="739"/>
              </w:tabs>
              <w:spacing w:after="0" w:line="240" w:lineRule="auto"/>
              <w:rPr>
                <w:rFonts w:ascii="Arial" w:eastAsia="Times New Roman" w:hAnsi="Arial" w:cs="Arial"/>
                <w:i/>
                <w:sz w:val="24"/>
                <w:szCs w:val="24"/>
              </w:rPr>
            </w:pPr>
          </w:p>
        </w:tc>
      </w:tr>
      <w:tr w:rsidR="00DD006E" w:rsidRPr="0022650C" w14:paraId="6157D87C" w14:textId="77777777" w:rsidTr="0022650C">
        <w:tc>
          <w:tcPr>
            <w:tcW w:w="648" w:type="dxa"/>
          </w:tcPr>
          <w:p w14:paraId="7E621284" w14:textId="77777777" w:rsidR="00DD006E" w:rsidRPr="0022650C" w:rsidRDefault="00DD006E"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2FEFA739" w14:textId="77777777" w:rsidR="00DD006E" w:rsidRDefault="00DD006E" w:rsidP="0022650C">
            <w:pPr>
              <w:tabs>
                <w:tab w:val="left" w:pos="0"/>
                <w:tab w:val="left" w:pos="739"/>
              </w:tabs>
              <w:spacing w:after="0" w:line="240" w:lineRule="auto"/>
              <w:rPr>
                <w:rFonts w:ascii="Arial" w:eastAsia="Times New Roman" w:hAnsi="Arial" w:cs="Arial"/>
                <w:i/>
                <w:sz w:val="24"/>
                <w:szCs w:val="24"/>
              </w:rPr>
            </w:pPr>
            <w:r>
              <w:rPr>
                <w:rFonts w:ascii="Arial" w:eastAsia="Times New Roman" w:hAnsi="Arial" w:cs="Arial"/>
                <w:i/>
                <w:sz w:val="24"/>
                <w:szCs w:val="24"/>
              </w:rPr>
              <w:t>Junior/Teen Leaders</w:t>
            </w:r>
          </w:p>
          <w:p w14:paraId="136D40B3" w14:textId="522BBC24" w:rsidR="00DD006E" w:rsidRPr="00AA5BEC" w:rsidRDefault="00DD006E" w:rsidP="00DD006E">
            <w:pPr>
              <w:pStyle w:val="ListParagraph"/>
              <w:numPr>
                <w:ilvl w:val="0"/>
                <w:numId w:val="12"/>
              </w:numPr>
              <w:tabs>
                <w:tab w:val="left" w:pos="0"/>
                <w:tab w:val="left" w:pos="739"/>
              </w:tabs>
              <w:spacing w:after="0" w:line="240" w:lineRule="auto"/>
              <w:rPr>
                <w:rFonts w:ascii="Arial" w:hAnsi="Arial" w:cs="Arial"/>
                <w:sz w:val="24"/>
                <w:szCs w:val="24"/>
              </w:rPr>
            </w:pPr>
            <w:r w:rsidRPr="00AA5BEC">
              <w:rPr>
                <w:rFonts w:ascii="Arial" w:hAnsi="Arial" w:cs="Arial"/>
                <w:sz w:val="24"/>
                <w:szCs w:val="24"/>
              </w:rPr>
              <w:t>Receive a gold stripe and year pin for completing the Leadership Development Report (LDR)</w:t>
            </w:r>
          </w:p>
        </w:tc>
      </w:tr>
      <w:tr w:rsidR="00DD006E" w:rsidRPr="0022650C" w14:paraId="0164A847" w14:textId="77777777" w:rsidTr="0022650C">
        <w:tc>
          <w:tcPr>
            <w:tcW w:w="648" w:type="dxa"/>
          </w:tcPr>
          <w:p w14:paraId="0FD714CA" w14:textId="17EF0F79" w:rsidR="00DD006E" w:rsidRPr="0022650C" w:rsidRDefault="00DD006E"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49454493" w14:textId="77777777" w:rsidR="00DD006E" w:rsidRDefault="00DD006E" w:rsidP="0022650C">
            <w:pPr>
              <w:tabs>
                <w:tab w:val="left" w:pos="0"/>
                <w:tab w:val="left" w:pos="739"/>
              </w:tabs>
              <w:spacing w:after="0" w:line="240" w:lineRule="auto"/>
              <w:rPr>
                <w:rFonts w:ascii="Arial" w:eastAsia="Times New Roman" w:hAnsi="Arial" w:cs="Arial"/>
                <w:i/>
                <w:sz w:val="24"/>
                <w:szCs w:val="24"/>
              </w:rPr>
            </w:pPr>
          </w:p>
        </w:tc>
      </w:tr>
      <w:tr w:rsidR="00DD006E" w:rsidRPr="0022650C" w14:paraId="27E687DC" w14:textId="77777777" w:rsidTr="0022650C">
        <w:tc>
          <w:tcPr>
            <w:tcW w:w="648" w:type="dxa"/>
          </w:tcPr>
          <w:p w14:paraId="218E34D1" w14:textId="77777777" w:rsidR="00DD006E" w:rsidRPr="0022650C" w:rsidRDefault="00DD006E"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78D0430" w14:textId="5EF86B0C" w:rsidR="00DD006E" w:rsidRPr="00880AC2" w:rsidRDefault="00880AC2" w:rsidP="00880AC2">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i/>
                <w:sz w:val="24"/>
                <w:szCs w:val="24"/>
              </w:rPr>
              <w:t xml:space="preserve">College Freshmen </w:t>
            </w:r>
            <w:r>
              <w:rPr>
                <w:rFonts w:ascii="Arial" w:eastAsia="Times New Roman" w:hAnsi="Arial" w:cs="Arial"/>
                <w:sz w:val="24"/>
                <w:szCs w:val="24"/>
              </w:rPr>
              <w:t>4-H members shall commit one (1) hour of community service for each Community Club meeting missed beyond the allowed eighty percent (80%) attendance policy to retain Active Member status.</w:t>
            </w:r>
          </w:p>
        </w:tc>
      </w:tr>
      <w:tr w:rsidR="00584860" w:rsidRPr="0022650C" w14:paraId="15DD58A4" w14:textId="77777777" w:rsidTr="003904B6">
        <w:trPr>
          <w:cantSplit/>
        </w:trPr>
        <w:tc>
          <w:tcPr>
            <w:tcW w:w="9468" w:type="dxa"/>
            <w:gridSpan w:val="4"/>
          </w:tcPr>
          <w:p w14:paraId="30FDDB93" w14:textId="77777777" w:rsidR="00584860" w:rsidRPr="0022650C" w:rsidRDefault="00584860" w:rsidP="0022650C">
            <w:pPr>
              <w:tabs>
                <w:tab w:val="left" w:pos="0"/>
                <w:tab w:val="left" w:pos="739"/>
              </w:tabs>
              <w:spacing w:after="0" w:line="240" w:lineRule="auto"/>
              <w:rPr>
                <w:rFonts w:ascii="Arial" w:eastAsia="Times New Roman" w:hAnsi="Arial" w:cs="Arial"/>
                <w:sz w:val="24"/>
                <w:szCs w:val="24"/>
              </w:rPr>
            </w:pPr>
          </w:p>
        </w:tc>
      </w:tr>
      <w:tr w:rsidR="00EC1E85" w:rsidRPr="0022650C" w14:paraId="3992A987" w14:textId="77777777" w:rsidTr="003904B6">
        <w:tc>
          <w:tcPr>
            <w:tcW w:w="4428" w:type="dxa"/>
            <w:gridSpan w:val="2"/>
          </w:tcPr>
          <w:p w14:paraId="555E5F7E" w14:textId="77777777" w:rsidR="00EC1E85" w:rsidRDefault="00EC1E85" w:rsidP="0022650C">
            <w:pPr>
              <w:spacing w:after="0" w:line="240" w:lineRule="auto"/>
              <w:rPr>
                <w:rFonts w:ascii="Arial" w:eastAsia="Times New Roman" w:hAnsi="Arial" w:cs="Arial"/>
                <w:sz w:val="24"/>
                <w:szCs w:val="24"/>
              </w:rPr>
            </w:pPr>
          </w:p>
          <w:p w14:paraId="2082467B" w14:textId="77777777" w:rsidR="00EC1E85" w:rsidRDefault="00EC1E85" w:rsidP="0022650C">
            <w:pPr>
              <w:spacing w:after="0" w:line="240" w:lineRule="auto"/>
              <w:rPr>
                <w:rFonts w:ascii="Arial" w:eastAsia="Times New Roman" w:hAnsi="Arial" w:cs="Arial"/>
                <w:sz w:val="24"/>
                <w:szCs w:val="24"/>
              </w:rPr>
            </w:pPr>
          </w:p>
          <w:p w14:paraId="40D6B121" w14:textId="77777777" w:rsidR="00EC1E85" w:rsidRDefault="00EC1E85" w:rsidP="0022650C">
            <w:pPr>
              <w:spacing w:after="0" w:line="240" w:lineRule="auto"/>
              <w:rPr>
                <w:rFonts w:ascii="Arial" w:eastAsia="Times New Roman" w:hAnsi="Arial" w:cs="Arial"/>
                <w:sz w:val="24"/>
                <w:szCs w:val="24"/>
              </w:rPr>
            </w:pPr>
          </w:p>
          <w:p w14:paraId="07560DAB"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0B5701F6"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23F2ED9F"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389FD41" w14:textId="77777777" w:rsidTr="003904B6">
        <w:tc>
          <w:tcPr>
            <w:tcW w:w="4428" w:type="dxa"/>
            <w:gridSpan w:val="2"/>
            <w:tcBorders>
              <w:bottom w:val="single" w:sz="4" w:space="0" w:color="auto"/>
            </w:tcBorders>
          </w:tcPr>
          <w:p w14:paraId="4A7E85CC" w14:textId="77777777" w:rsidR="00EC1E85" w:rsidRDefault="00EC1E85" w:rsidP="0022650C">
            <w:pPr>
              <w:spacing w:after="0" w:line="240" w:lineRule="auto"/>
              <w:rPr>
                <w:rFonts w:ascii="Arial" w:eastAsia="Times New Roman" w:hAnsi="Arial" w:cs="Arial"/>
                <w:sz w:val="24"/>
                <w:szCs w:val="24"/>
              </w:rPr>
            </w:pPr>
          </w:p>
        </w:tc>
        <w:tc>
          <w:tcPr>
            <w:tcW w:w="360" w:type="dxa"/>
          </w:tcPr>
          <w:p w14:paraId="72DFB035"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0A77DDF0"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FA951B8" w14:textId="77777777" w:rsidTr="003904B6">
        <w:tc>
          <w:tcPr>
            <w:tcW w:w="4428" w:type="dxa"/>
            <w:gridSpan w:val="2"/>
            <w:tcBorders>
              <w:top w:val="single" w:sz="4" w:space="0" w:color="auto"/>
            </w:tcBorders>
          </w:tcPr>
          <w:p w14:paraId="4FC581E0"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4-H Club President</w:t>
            </w:r>
          </w:p>
        </w:tc>
        <w:tc>
          <w:tcPr>
            <w:tcW w:w="360" w:type="dxa"/>
          </w:tcPr>
          <w:p w14:paraId="671451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1181E7E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Organizational Volunteer/4-H Club Leader</w:t>
            </w:r>
          </w:p>
        </w:tc>
      </w:tr>
      <w:tr w:rsidR="00EC1E85" w:rsidRPr="0022650C" w14:paraId="37F15876" w14:textId="77777777" w:rsidTr="0022650C">
        <w:tc>
          <w:tcPr>
            <w:tcW w:w="4428" w:type="dxa"/>
            <w:gridSpan w:val="2"/>
          </w:tcPr>
          <w:p w14:paraId="5DB0D56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63F8079E"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3D491682" w14:textId="77777777" w:rsidR="00EC1E85" w:rsidRPr="0022650C" w:rsidRDefault="00EC1E85" w:rsidP="0022650C">
            <w:pPr>
              <w:spacing w:after="0" w:line="240" w:lineRule="auto"/>
              <w:rPr>
                <w:rFonts w:ascii="Arial" w:eastAsia="Times New Roman" w:hAnsi="Arial" w:cs="Arial"/>
                <w:sz w:val="24"/>
                <w:szCs w:val="24"/>
              </w:rPr>
            </w:pPr>
          </w:p>
        </w:tc>
      </w:tr>
      <w:tr w:rsidR="00251EE6" w:rsidRPr="0022650C" w14:paraId="6999E7C3" w14:textId="77777777" w:rsidTr="0022650C">
        <w:tc>
          <w:tcPr>
            <w:tcW w:w="4428" w:type="dxa"/>
            <w:gridSpan w:val="2"/>
          </w:tcPr>
          <w:p w14:paraId="618D0C4F" w14:textId="77777777" w:rsidR="00251EE6" w:rsidRPr="0022650C" w:rsidRDefault="00251EE6" w:rsidP="0022650C">
            <w:pPr>
              <w:spacing w:after="0" w:line="240" w:lineRule="auto"/>
              <w:rPr>
                <w:rFonts w:ascii="Arial" w:eastAsia="Times New Roman" w:hAnsi="Arial" w:cs="Arial"/>
                <w:sz w:val="24"/>
                <w:szCs w:val="24"/>
              </w:rPr>
            </w:pPr>
          </w:p>
        </w:tc>
        <w:tc>
          <w:tcPr>
            <w:tcW w:w="360" w:type="dxa"/>
          </w:tcPr>
          <w:p w14:paraId="7B1E19DF" w14:textId="77777777" w:rsidR="00251EE6" w:rsidRPr="0022650C" w:rsidRDefault="00251EE6" w:rsidP="0022650C">
            <w:pPr>
              <w:spacing w:after="0" w:line="240" w:lineRule="auto"/>
              <w:rPr>
                <w:rFonts w:ascii="Arial" w:eastAsia="Times New Roman" w:hAnsi="Arial" w:cs="Arial"/>
                <w:sz w:val="24"/>
                <w:szCs w:val="24"/>
              </w:rPr>
            </w:pPr>
          </w:p>
        </w:tc>
        <w:tc>
          <w:tcPr>
            <w:tcW w:w="4680" w:type="dxa"/>
          </w:tcPr>
          <w:p w14:paraId="4CD384C9" w14:textId="77777777" w:rsidR="00251EE6" w:rsidRPr="0022650C" w:rsidRDefault="00251EE6" w:rsidP="0022650C">
            <w:pPr>
              <w:spacing w:after="0" w:line="240" w:lineRule="auto"/>
              <w:rPr>
                <w:rFonts w:ascii="Arial" w:eastAsia="Times New Roman" w:hAnsi="Arial" w:cs="Arial"/>
                <w:sz w:val="24"/>
                <w:szCs w:val="24"/>
              </w:rPr>
            </w:pPr>
          </w:p>
        </w:tc>
      </w:tr>
      <w:tr w:rsidR="00EC1E85" w:rsidRPr="0022650C" w14:paraId="44A18925" w14:textId="77777777" w:rsidTr="0022650C">
        <w:tc>
          <w:tcPr>
            <w:tcW w:w="4428" w:type="dxa"/>
            <w:gridSpan w:val="2"/>
            <w:tcBorders>
              <w:bottom w:val="single" w:sz="4" w:space="0" w:color="auto"/>
            </w:tcBorders>
          </w:tcPr>
          <w:p w14:paraId="40DB7B8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3F1F1A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2742B188"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04EFFB90" w14:textId="77777777" w:rsidTr="0022650C">
        <w:tc>
          <w:tcPr>
            <w:tcW w:w="4428" w:type="dxa"/>
            <w:gridSpan w:val="2"/>
          </w:tcPr>
          <w:p w14:paraId="04172903"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w:t>
            </w:r>
            <w:r w:rsidRPr="0022650C">
              <w:rPr>
                <w:rFonts w:ascii="Arial" w:eastAsia="Times New Roman" w:hAnsi="Arial" w:cs="Arial"/>
                <w:sz w:val="24"/>
                <w:szCs w:val="24"/>
              </w:rPr>
              <w:noBreakHyphen/>
              <w:t>H YDP Staff</w:t>
            </w:r>
          </w:p>
        </w:tc>
        <w:tc>
          <w:tcPr>
            <w:tcW w:w="360" w:type="dxa"/>
          </w:tcPr>
          <w:p w14:paraId="078D0008"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4746DF44" w14:textId="77777777" w:rsidR="00EC1E85" w:rsidRPr="0022650C" w:rsidRDefault="00EC1E85" w:rsidP="0022650C">
            <w:pPr>
              <w:spacing w:after="0" w:line="240" w:lineRule="auto"/>
              <w:rPr>
                <w:rFonts w:ascii="Arial" w:eastAsia="Times New Roman" w:hAnsi="Arial" w:cs="Arial"/>
                <w:sz w:val="24"/>
                <w:szCs w:val="24"/>
              </w:rPr>
            </w:pPr>
            <w:smartTag w:uri="urn:schemas-microsoft-com:office:smarttags" w:element="place">
              <w:smartTag w:uri="urn:schemas-microsoft-com:office:smarttags" w:element="PlaceType">
                <w:r w:rsidRPr="0022650C">
                  <w:rPr>
                    <w:rFonts w:ascii="Arial" w:eastAsia="Times New Roman" w:hAnsi="Arial" w:cs="Arial"/>
                    <w:sz w:val="24"/>
                    <w:szCs w:val="24"/>
                  </w:rPr>
                  <w:t>County</w:t>
                </w:r>
              </w:smartTag>
              <w:r w:rsidRPr="0022650C">
                <w:rPr>
                  <w:rFonts w:ascii="Arial" w:eastAsia="Times New Roman" w:hAnsi="Arial" w:cs="Arial"/>
                  <w:sz w:val="24"/>
                  <w:szCs w:val="24"/>
                </w:rPr>
                <w:t xml:space="preserve"> </w:t>
              </w:r>
              <w:smartTag w:uri="urn:schemas-microsoft-com:office:smarttags" w:element="PlaceName">
                <w:r w:rsidRPr="0022650C">
                  <w:rPr>
                    <w:rFonts w:ascii="Arial" w:eastAsia="Times New Roman" w:hAnsi="Arial" w:cs="Arial"/>
                    <w:sz w:val="24"/>
                    <w:szCs w:val="24"/>
                  </w:rPr>
                  <w:t>Director</w:t>
                </w:r>
              </w:smartTag>
            </w:smartTag>
          </w:p>
        </w:tc>
      </w:tr>
      <w:tr w:rsidR="00EC1E85" w:rsidRPr="0022650C" w14:paraId="05D861A0" w14:textId="77777777" w:rsidTr="0022650C">
        <w:tc>
          <w:tcPr>
            <w:tcW w:w="4428" w:type="dxa"/>
            <w:gridSpan w:val="2"/>
          </w:tcPr>
          <w:p w14:paraId="05927E36" w14:textId="77777777" w:rsidR="00EC1E85" w:rsidRPr="0022650C" w:rsidRDefault="00EC1E85" w:rsidP="0022650C">
            <w:pPr>
              <w:spacing w:after="0" w:line="240" w:lineRule="auto"/>
              <w:jc w:val="center"/>
              <w:rPr>
                <w:rFonts w:ascii="Arial" w:eastAsia="Times New Roman" w:hAnsi="Arial" w:cs="Arial"/>
                <w:sz w:val="24"/>
                <w:szCs w:val="24"/>
              </w:rPr>
            </w:pPr>
          </w:p>
        </w:tc>
        <w:tc>
          <w:tcPr>
            <w:tcW w:w="360" w:type="dxa"/>
          </w:tcPr>
          <w:p w14:paraId="60008840"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0F77E6A8" w14:textId="77777777" w:rsidR="00EC1E85" w:rsidRPr="0022650C" w:rsidRDefault="00EC1E85" w:rsidP="0022650C">
            <w:pPr>
              <w:spacing w:after="0" w:line="240" w:lineRule="auto"/>
              <w:rPr>
                <w:rFonts w:ascii="Arial" w:eastAsia="Times New Roman" w:hAnsi="Arial" w:cs="Arial"/>
                <w:sz w:val="24"/>
                <w:szCs w:val="24"/>
              </w:rPr>
            </w:pPr>
          </w:p>
        </w:tc>
      </w:tr>
    </w:tbl>
    <w:p w14:paraId="5925D924" w14:textId="77777777" w:rsidR="003904B6" w:rsidRDefault="003904B6" w:rsidP="0022650C">
      <w:pPr>
        <w:pStyle w:val="Default"/>
        <w:ind w:left="-810" w:right="-900"/>
        <w:rPr>
          <w:rFonts w:ascii="Arial" w:hAnsi="Arial" w:cs="Arial"/>
          <w:color w:val="auto"/>
          <w:sz w:val="14"/>
          <w:szCs w:val="14"/>
        </w:rPr>
      </w:pPr>
    </w:p>
    <w:p w14:paraId="1C0825C1" w14:textId="77777777" w:rsidR="003904B6" w:rsidRDefault="003904B6" w:rsidP="0022650C">
      <w:pPr>
        <w:pStyle w:val="Default"/>
        <w:ind w:left="-810" w:right="-900"/>
        <w:rPr>
          <w:rFonts w:ascii="Arial" w:hAnsi="Arial" w:cs="Arial"/>
          <w:color w:val="auto"/>
          <w:sz w:val="14"/>
          <w:szCs w:val="14"/>
        </w:rPr>
      </w:pPr>
    </w:p>
    <w:p w14:paraId="7F9D1143" w14:textId="77777777" w:rsidR="00596944" w:rsidRDefault="00596944" w:rsidP="0022650C">
      <w:pPr>
        <w:pStyle w:val="Default"/>
        <w:ind w:left="-810" w:right="-900"/>
        <w:rPr>
          <w:rFonts w:ascii="Arial" w:hAnsi="Arial" w:cs="Arial"/>
          <w:color w:val="auto"/>
          <w:sz w:val="14"/>
          <w:szCs w:val="14"/>
        </w:rPr>
      </w:pPr>
    </w:p>
    <w:p w14:paraId="47AC215D" w14:textId="77777777" w:rsidR="00596944" w:rsidRDefault="00596944" w:rsidP="0022650C">
      <w:pPr>
        <w:pStyle w:val="Default"/>
        <w:ind w:left="-810" w:right="-900"/>
        <w:rPr>
          <w:rFonts w:ascii="Arial" w:hAnsi="Arial" w:cs="Arial"/>
          <w:color w:val="auto"/>
          <w:sz w:val="14"/>
          <w:szCs w:val="14"/>
        </w:rPr>
      </w:pPr>
    </w:p>
    <w:p w14:paraId="3188C786" w14:textId="77777777" w:rsidR="00596944" w:rsidRDefault="00596944" w:rsidP="0022650C">
      <w:pPr>
        <w:pStyle w:val="Default"/>
        <w:ind w:left="-810" w:right="-900"/>
        <w:rPr>
          <w:rFonts w:ascii="Arial" w:hAnsi="Arial" w:cs="Arial"/>
          <w:color w:val="auto"/>
          <w:sz w:val="14"/>
          <w:szCs w:val="14"/>
        </w:rPr>
      </w:pPr>
    </w:p>
    <w:p w14:paraId="679E54EE" w14:textId="77777777" w:rsidR="00584860" w:rsidRDefault="00584860" w:rsidP="0022650C">
      <w:pPr>
        <w:pStyle w:val="Default"/>
        <w:ind w:left="-810" w:right="-900"/>
        <w:rPr>
          <w:rFonts w:ascii="Arial" w:hAnsi="Arial" w:cs="Arial"/>
          <w:color w:val="auto"/>
          <w:sz w:val="14"/>
          <w:szCs w:val="14"/>
        </w:rPr>
      </w:pPr>
    </w:p>
    <w:p w14:paraId="402D27FF" w14:textId="77777777" w:rsidR="00584860" w:rsidRDefault="00584860" w:rsidP="0022650C">
      <w:pPr>
        <w:pStyle w:val="Default"/>
        <w:ind w:left="-810" w:right="-900"/>
        <w:rPr>
          <w:rFonts w:ascii="Arial" w:hAnsi="Arial" w:cs="Arial"/>
          <w:color w:val="auto"/>
          <w:sz w:val="14"/>
          <w:szCs w:val="14"/>
        </w:rPr>
      </w:pPr>
    </w:p>
    <w:p w14:paraId="1F642CF1" w14:textId="77777777" w:rsidR="00584860" w:rsidRDefault="00584860" w:rsidP="0022650C">
      <w:pPr>
        <w:pStyle w:val="Default"/>
        <w:ind w:left="-810" w:right="-900"/>
        <w:rPr>
          <w:rFonts w:ascii="Arial" w:hAnsi="Arial" w:cs="Arial"/>
          <w:color w:val="auto"/>
          <w:sz w:val="14"/>
          <w:szCs w:val="14"/>
        </w:rPr>
      </w:pPr>
    </w:p>
    <w:p w14:paraId="611CE214" w14:textId="77777777" w:rsidR="00584860" w:rsidRDefault="00584860" w:rsidP="0022650C">
      <w:pPr>
        <w:pStyle w:val="Default"/>
        <w:ind w:left="-810" w:right="-900"/>
        <w:rPr>
          <w:rFonts w:ascii="Arial" w:hAnsi="Arial" w:cs="Arial"/>
          <w:color w:val="auto"/>
          <w:sz w:val="14"/>
          <w:szCs w:val="14"/>
        </w:rPr>
      </w:pPr>
    </w:p>
    <w:p w14:paraId="2C1A12E0" w14:textId="77777777" w:rsidR="00584860" w:rsidRDefault="00584860" w:rsidP="0022650C">
      <w:pPr>
        <w:pStyle w:val="Default"/>
        <w:ind w:left="-810" w:right="-900"/>
        <w:rPr>
          <w:rFonts w:ascii="Arial" w:hAnsi="Arial" w:cs="Arial"/>
          <w:color w:val="auto"/>
          <w:sz w:val="14"/>
          <w:szCs w:val="14"/>
        </w:rPr>
      </w:pPr>
    </w:p>
    <w:p w14:paraId="479E0DF0" w14:textId="77777777" w:rsidR="001F499D" w:rsidRDefault="001F499D" w:rsidP="0022650C">
      <w:pPr>
        <w:pStyle w:val="Default"/>
        <w:ind w:left="-810" w:right="-900"/>
        <w:rPr>
          <w:rFonts w:ascii="Arial" w:hAnsi="Arial" w:cs="Arial"/>
          <w:color w:val="auto"/>
          <w:sz w:val="14"/>
          <w:szCs w:val="14"/>
        </w:rPr>
      </w:pPr>
    </w:p>
    <w:p w14:paraId="15899C76" w14:textId="77777777" w:rsidR="001F499D" w:rsidRDefault="001F499D" w:rsidP="0022650C">
      <w:pPr>
        <w:pStyle w:val="Default"/>
        <w:ind w:left="-810" w:right="-900"/>
        <w:rPr>
          <w:rFonts w:ascii="Arial" w:hAnsi="Arial" w:cs="Arial"/>
          <w:color w:val="auto"/>
          <w:sz w:val="14"/>
          <w:szCs w:val="14"/>
        </w:rPr>
      </w:pPr>
    </w:p>
    <w:p w14:paraId="5B442066" w14:textId="77777777" w:rsidR="001F499D" w:rsidRDefault="001F499D" w:rsidP="0022650C">
      <w:pPr>
        <w:pStyle w:val="Default"/>
        <w:ind w:left="-810" w:right="-900"/>
        <w:rPr>
          <w:rFonts w:ascii="Arial" w:hAnsi="Arial" w:cs="Arial"/>
          <w:color w:val="auto"/>
          <w:sz w:val="14"/>
          <w:szCs w:val="14"/>
        </w:rPr>
      </w:pPr>
    </w:p>
    <w:p w14:paraId="5F9BD879" w14:textId="77777777" w:rsidR="001F499D" w:rsidRDefault="001F499D" w:rsidP="0022650C">
      <w:pPr>
        <w:pStyle w:val="Default"/>
        <w:ind w:left="-810" w:right="-900"/>
        <w:rPr>
          <w:rFonts w:ascii="Arial" w:hAnsi="Arial" w:cs="Arial"/>
          <w:color w:val="auto"/>
          <w:sz w:val="14"/>
          <w:szCs w:val="14"/>
        </w:rPr>
      </w:pPr>
    </w:p>
    <w:p w14:paraId="78CC779D" w14:textId="77777777" w:rsidR="001F499D" w:rsidRDefault="001F499D" w:rsidP="0022650C">
      <w:pPr>
        <w:pStyle w:val="Default"/>
        <w:ind w:left="-810" w:right="-900"/>
        <w:rPr>
          <w:rFonts w:ascii="Arial" w:hAnsi="Arial" w:cs="Arial"/>
          <w:color w:val="auto"/>
          <w:sz w:val="14"/>
          <w:szCs w:val="14"/>
        </w:rPr>
      </w:pPr>
    </w:p>
    <w:p w14:paraId="5715C42F" w14:textId="77777777" w:rsidR="001F499D" w:rsidRDefault="001F499D" w:rsidP="0022650C">
      <w:pPr>
        <w:pStyle w:val="Default"/>
        <w:ind w:left="-810" w:right="-900"/>
        <w:rPr>
          <w:rFonts w:ascii="Arial" w:hAnsi="Arial" w:cs="Arial"/>
          <w:color w:val="auto"/>
          <w:sz w:val="14"/>
          <w:szCs w:val="14"/>
        </w:rPr>
      </w:pPr>
    </w:p>
    <w:p w14:paraId="79142C8B" w14:textId="77777777" w:rsidR="001F499D" w:rsidRDefault="001F499D" w:rsidP="0022650C">
      <w:pPr>
        <w:pStyle w:val="Default"/>
        <w:ind w:left="-810" w:right="-900"/>
        <w:rPr>
          <w:rFonts w:ascii="Arial" w:hAnsi="Arial" w:cs="Arial"/>
          <w:color w:val="auto"/>
          <w:sz w:val="14"/>
          <w:szCs w:val="14"/>
        </w:rPr>
      </w:pPr>
    </w:p>
    <w:p w14:paraId="15FDB8CD" w14:textId="77777777" w:rsidR="001F499D" w:rsidRDefault="001F499D" w:rsidP="0022650C">
      <w:pPr>
        <w:pStyle w:val="Default"/>
        <w:ind w:left="-810" w:right="-900"/>
        <w:rPr>
          <w:rFonts w:ascii="Arial" w:hAnsi="Arial" w:cs="Arial"/>
          <w:color w:val="auto"/>
          <w:sz w:val="14"/>
          <w:szCs w:val="14"/>
        </w:rPr>
      </w:pPr>
    </w:p>
    <w:p w14:paraId="41A73DF4" w14:textId="77777777" w:rsidR="001F499D" w:rsidRDefault="001F499D" w:rsidP="0022650C">
      <w:pPr>
        <w:pStyle w:val="Default"/>
        <w:ind w:left="-810" w:right="-900"/>
        <w:rPr>
          <w:rFonts w:ascii="Arial" w:hAnsi="Arial" w:cs="Arial"/>
          <w:color w:val="auto"/>
          <w:sz w:val="14"/>
          <w:szCs w:val="14"/>
        </w:rPr>
      </w:pPr>
    </w:p>
    <w:p w14:paraId="48009D4C" w14:textId="77777777" w:rsidR="001F499D" w:rsidRDefault="001F499D" w:rsidP="0022650C">
      <w:pPr>
        <w:pStyle w:val="Default"/>
        <w:ind w:left="-810" w:right="-900"/>
        <w:rPr>
          <w:rFonts w:ascii="Arial" w:hAnsi="Arial" w:cs="Arial"/>
          <w:color w:val="auto"/>
          <w:sz w:val="14"/>
          <w:szCs w:val="14"/>
        </w:rPr>
      </w:pPr>
    </w:p>
    <w:p w14:paraId="5A9F366A" w14:textId="77777777" w:rsidR="001F499D" w:rsidRDefault="001F499D" w:rsidP="0022650C">
      <w:pPr>
        <w:pStyle w:val="Default"/>
        <w:ind w:left="-810" w:right="-900"/>
        <w:rPr>
          <w:rFonts w:ascii="Arial" w:hAnsi="Arial" w:cs="Arial"/>
          <w:color w:val="auto"/>
          <w:sz w:val="14"/>
          <w:szCs w:val="14"/>
        </w:rPr>
      </w:pPr>
    </w:p>
    <w:p w14:paraId="28F75720" w14:textId="77777777" w:rsidR="001F499D" w:rsidRDefault="001F499D" w:rsidP="0022650C">
      <w:pPr>
        <w:pStyle w:val="Default"/>
        <w:ind w:left="-810" w:right="-900"/>
        <w:rPr>
          <w:rFonts w:ascii="Arial" w:hAnsi="Arial" w:cs="Arial"/>
          <w:color w:val="auto"/>
          <w:sz w:val="14"/>
          <w:szCs w:val="14"/>
        </w:rPr>
      </w:pPr>
    </w:p>
    <w:p w14:paraId="33D63F91" w14:textId="77777777" w:rsidR="001F499D" w:rsidRDefault="001F499D" w:rsidP="0022650C">
      <w:pPr>
        <w:pStyle w:val="Default"/>
        <w:ind w:left="-810" w:right="-900"/>
        <w:rPr>
          <w:rFonts w:ascii="Arial" w:hAnsi="Arial" w:cs="Arial"/>
          <w:color w:val="auto"/>
          <w:sz w:val="14"/>
          <w:szCs w:val="14"/>
        </w:rPr>
      </w:pPr>
    </w:p>
    <w:p w14:paraId="3D516874" w14:textId="77777777" w:rsidR="001F499D" w:rsidRDefault="001F499D" w:rsidP="0022650C">
      <w:pPr>
        <w:pStyle w:val="Default"/>
        <w:ind w:left="-810" w:right="-900"/>
        <w:rPr>
          <w:rFonts w:ascii="Arial" w:hAnsi="Arial" w:cs="Arial"/>
          <w:color w:val="auto"/>
          <w:sz w:val="14"/>
          <w:szCs w:val="14"/>
        </w:rPr>
      </w:pPr>
    </w:p>
    <w:p w14:paraId="77210E9E" w14:textId="77777777" w:rsidR="001F499D" w:rsidRDefault="001F499D" w:rsidP="0022650C">
      <w:pPr>
        <w:pStyle w:val="Default"/>
        <w:ind w:left="-810" w:right="-900"/>
        <w:rPr>
          <w:rFonts w:ascii="Arial" w:hAnsi="Arial" w:cs="Arial"/>
          <w:color w:val="auto"/>
          <w:sz w:val="14"/>
          <w:szCs w:val="14"/>
        </w:rPr>
      </w:pPr>
    </w:p>
    <w:p w14:paraId="4A3AB37E" w14:textId="77777777" w:rsidR="001F499D" w:rsidRDefault="001F499D" w:rsidP="0022650C">
      <w:pPr>
        <w:pStyle w:val="Default"/>
        <w:ind w:left="-810" w:right="-900"/>
        <w:rPr>
          <w:rFonts w:ascii="Arial" w:hAnsi="Arial" w:cs="Arial"/>
          <w:color w:val="auto"/>
          <w:sz w:val="14"/>
          <w:szCs w:val="14"/>
        </w:rPr>
      </w:pPr>
    </w:p>
    <w:p w14:paraId="4904B86C" w14:textId="77777777" w:rsidR="001F499D" w:rsidRDefault="001F499D" w:rsidP="0022650C">
      <w:pPr>
        <w:pStyle w:val="Default"/>
        <w:ind w:left="-810" w:right="-900"/>
        <w:rPr>
          <w:rFonts w:ascii="Arial" w:hAnsi="Arial" w:cs="Arial"/>
          <w:color w:val="auto"/>
          <w:sz w:val="14"/>
          <w:szCs w:val="14"/>
        </w:rPr>
      </w:pPr>
    </w:p>
    <w:p w14:paraId="5523E44B" w14:textId="77777777" w:rsidR="001F499D" w:rsidRDefault="001F499D" w:rsidP="0022650C">
      <w:pPr>
        <w:pStyle w:val="Default"/>
        <w:ind w:left="-810" w:right="-900"/>
        <w:rPr>
          <w:rFonts w:ascii="Arial" w:hAnsi="Arial" w:cs="Arial"/>
          <w:color w:val="auto"/>
          <w:sz w:val="14"/>
          <w:szCs w:val="14"/>
        </w:rPr>
      </w:pPr>
    </w:p>
    <w:p w14:paraId="5CFA0203" w14:textId="77777777" w:rsidR="001F499D" w:rsidRDefault="001F499D" w:rsidP="0022650C">
      <w:pPr>
        <w:pStyle w:val="Default"/>
        <w:ind w:left="-810" w:right="-900"/>
        <w:rPr>
          <w:rFonts w:ascii="Arial" w:hAnsi="Arial" w:cs="Arial"/>
          <w:color w:val="auto"/>
          <w:sz w:val="14"/>
          <w:szCs w:val="14"/>
        </w:rPr>
      </w:pPr>
    </w:p>
    <w:p w14:paraId="7E2C1516" w14:textId="77777777" w:rsidR="001F499D" w:rsidRDefault="001F499D" w:rsidP="0022650C">
      <w:pPr>
        <w:pStyle w:val="Default"/>
        <w:ind w:left="-810" w:right="-900"/>
        <w:rPr>
          <w:rFonts w:ascii="Arial" w:hAnsi="Arial" w:cs="Arial"/>
          <w:color w:val="auto"/>
          <w:sz w:val="14"/>
          <w:szCs w:val="14"/>
        </w:rPr>
      </w:pPr>
    </w:p>
    <w:p w14:paraId="7C31F1B0" w14:textId="77777777" w:rsidR="001F499D" w:rsidRDefault="001F499D" w:rsidP="0022650C">
      <w:pPr>
        <w:pStyle w:val="Default"/>
        <w:ind w:left="-810" w:right="-900"/>
        <w:rPr>
          <w:rFonts w:ascii="Arial" w:hAnsi="Arial" w:cs="Arial"/>
          <w:color w:val="auto"/>
          <w:sz w:val="14"/>
          <w:szCs w:val="14"/>
        </w:rPr>
      </w:pPr>
    </w:p>
    <w:p w14:paraId="2311E127" w14:textId="77777777" w:rsidR="001F499D" w:rsidRDefault="001F499D" w:rsidP="0022650C">
      <w:pPr>
        <w:pStyle w:val="Default"/>
        <w:ind w:left="-810" w:right="-900"/>
        <w:rPr>
          <w:rFonts w:ascii="Arial" w:hAnsi="Arial" w:cs="Arial"/>
          <w:color w:val="auto"/>
          <w:sz w:val="14"/>
          <w:szCs w:val="14"/>
        </w:rPr>
      </w:pPr>
    </w:p>
    <w:p w14:paraId="7FF76483" w14:textId="77777777" w:rsidR="001F499D" w:rsidRDefault="001F499D" w:rsidP="0022650C">
      <w:pPr>
        <w:pStyle w:val="Default"/>
        <w:ind w:left="-810" w:right="-900"/>
        <w:rPr>
          <w:rFonts w:ascii="Arial" w:hAnsi="Arial" w:cs="Arial"/>
          <w:color w:val="auto"/>
          <w:sz w:val="14"/>
          <w:szCs w:val="14"/>
        </w:rPr>
      </w:pPr>
    </w:p>
    <w:p w14:paraId="50D80381" w14:textId="77777777" w:rsidR="001F499D" w:rsidRDefault="001F499D" w:rsidP="0022650C">
      <w:pPr>
        <w:pStyle w:val="Default"/>
        <w:ind w:left="-810" w:right="-900"/>
        <w:rPr>
          <w:rFonts w:ascii="Arial" w:hAnsi="Arial" w:cs="Arial"/>
          <w:color w:val="auto"/>
          <w:sz w:val="14"/>
          <w:szCs w:val="14"/>
        </w:rPr>
      </w:pPr>
    </w:p>
    <w:p w14:paraId="0A0B46E8" w14:textId="77777777" w:rsidR="001F499D" w:rsidRDefault="001F499D" w:rsidP="0022650C">
      <w:pPr>
        <w:pStyle w:val="Default"/>
        <w:ind w:left="-810" w:right="-900"/>
        <w:rPr>
          <w:rFonts w:ascii="Arial" w:hAnsi="Arial" w:cs="Arial"/>
          <w:color w:val="auto"/>
          <w:sz w:val="14"/>
          <w:szCs w:val="14"/>
        </w:rPr>
      </w:pPr>
    </w:p>
    <w:p w14:paraId="6DABD9FE" w14:textId="77777777" w:rsidR="001F499D" w:rsidRDefault="001F499D" w:rsidP="0022650C">
      <w:pPr>
        <w:pStyle w:val="Default"/>
        <w:ind w:left="-810" w:right="-900"/>
        <w:rPr>
          <w:rFonts w:ascii="Arial" w:hAnsi="Arial" w:cs="Arial"/>
          <w:color w:val="auto"/>
          <w:sz w:val="14"/>
          <w:szCs w:val="14"/>
        </w:rPr>
      </w:pPr>
    </w:p>
    <w:p w14:paraId="74D6C973" w14:textId="77777777" w:rsidR="001F499D" w:rsidRDefault="001F499D" w:rsidP="0022650C">
      <w:pPr>
        <w:pStyle w:val="Default"/>
        <w:ind w:left="-810" w:right="-900"/>
        <w:rPr>
          <w:rFonts w:ascii="Arial" w:hAnsi="Arial" w:cs="Arial"/>
          <w:color w:val="auto"/>
          <w:sz w:val="14"/>
          <w:szCs w:val="14"/>
        </w:rPr>
      </w:pPr>
    </w:p>
    <w:p w14:paraId="6EFB3B6F" w14:textId="77777777" w:rsidR="001F499D" w:rsidRDefault="001F499D" w:rsidP="0022650C">
      <w:pPr>
        <w:pStyle w:val="Default"/>
        <w:ind w:left="-810" w:right="-900"/>
        <w:rPr>
          <w:rFonts w:ascii="Arial" w:hAnsi="Arial" w:cs="Arial"/>
          <w:color w:val="auto"/>
          <w:sz w:val="14"/>
          <w:szCs w:val="14"/>
        </w:rPr>
      </w:pPr>
    </w:p>
    <w:p w14:paraId="3723F880" w14:textId="77777777" w:rsidR="001F499D" w:rsidRDefault="001F499D" w:rsidP="0022650C">
      <w:pPr>
        <w:pStyle w:val="Default"/>
        <w:ind w:left="-810" w:right="-900"/>
        <w:rPr>
          <w:rFonts w:ascii="Arial" w:hAnsi="Arial" w:cs="Arial"/>
          <w:color w:val="auto"/>
          <w:sz w:val="14"/>
          <w:szCs w:val="14"/>
        </w:rPr>
      </w:pPr>
    </w:p>
    <w:p w14:paraId="7E8DD166" w14:textId="77777777" w:rsidR="001F499D" w:rsidRDefault="001F499D" w:rsidP="0022650C">
      <w:pPr>
        <w:pStyle w:val="Default"/>
        <w:ind w:left="-810" w:right="-900"/>
        <w:rPr>
          <w:rFonts w:ascii="Arial" w:hAnsi="Arial" w:cs="Arial"/>
          <w:color w:val="auto"/>
          <w:sz w:val="14"/>
          <w:szCs w:val="14"/>
        </w:rPr>
      </w:pPr>
    </w:p>
    <w:p w14:paraId="21A741E0" w14:textId="77777777" w:rsidR="001F499D" w:rsidRDefault="001F499D" w:rsidP="0022650C">
      <w:pPr>
        <w:pStyle w:val="Default"/>
        <w:ind w:left="-810" w:right="-900"/>
        <w:rPr>
          <w:rFonts w:ascii="Arial" w:hAnsi="Arial" w:cs="Arial"/>
          <w:color w:val="auto"/>
          <w:sz w:val="14"/>
          <w:szCs w:val="14"/>
        </w:rPr>
      </w:pPr>
    </w:p>
    <w:p w14:paraId="2896DFC1" w14:textId="77777777" w:rsidR="001F499D" w:rsidRDefault="001F499D" w:rsidP="0022650C">
      <w:pPr>
        <w:pStyle w:val="Default"/>
        <w:ind w:left="-810" w:right="-900"/>
        <w:rPr>
          <w:rFonts w:ascii="Arial" w:hAnsi="Arial" w:cs="Arial"/>
          <w:color w:val="auto"/>
          <w:sz w:val="14"/>
          <w:szCs w:val="14"/>
        </w:rPr>
      </w:pPr>
    </w:p>
    <w:p w14:paraId="3F12BD7D" w14:textId="77777777" w:rsidR="001F499D" w:rsidRDefault="001F499D" w:rsidP="0022650C">
      <w:pPr>
        <w:pStyle w:val="Default"/>
        <w:ind w:left="-810" w:right="-900"/>
        <w:rPr>
          <w:rFonts w:ascii="Arial" w:hAnsi="Arial" w:cs="Arial"/>
          <w:color w:val="auto"/>
          <w:sz w:val="14"/>
          <w:szCs w:val="14"/>
        </w:rPr>
      </w:pPr>
    </w:p>
    <w:p w14:paraId="4CFC3E19" w14:textId="77777777" w:rsidR="001F499D" w:rsidRDefault="001F499D" w:rsidP="0022650C">
      <w:pPr>
        <w:pStyle w:val="Default"/>
        <w:ind w:left="-810" w:right="-900"/>
        <w:rPr>
          <w:rFonts w:ascii="Arial" w:hAnsi="Arial" w:cs="Arial"/>
          <w:color w:val="auto"/>
          <w:sz w:val="14"/>
          <w:szCs w:val="14"/>
        </w:rPr>
      </w:pPr>
    </w:p>
    <w:p w14:paraId="7F52EDA5" w14:textId="77777777" w:rsidR="00584860" w:rsidRDefault="00584860" w:rsidP="0022650C">
      <w:pPr>
        <w:pStyle w:val="Default"/>
        <w:ind w:left="-810" w:right="-900"/>
        <w:rPr>
          <w:rFonts w:ascii="Arial" w:hAnsi="Arial" w:cs="Arial"/>
          <w:color w:val="auto"/>
          <w:sz w:val="14"/>
          <w:szCs w:val="14"/>
        </w:rPr>
      </w:pPr>
    </w:p>
    <w:p w14:paraId="2B73BDB7" w14:textId="77777777" w:rsidR="00584860" w:rsidRDefault="00584860" w:rsidP="0022650C">
      <w:pPr>
        <w:pStyle w:val="Default"/>
        <w:ind w:left="-810" w:right="-900"/>
        <w:rPr>
          <w:rFonts w:ascii="Arial" w:hAnsi="Arial" w:cs="Arial"/>
          <w:color w:val="auto"/>
          <w:sz w:val="14"/>
          <w:szCs w:val="14"/>
        </w:rPr>
      </w:pPr>
    </w:p>
    <w:p w14:paraId="1241E92E" w14:textId="77777777" w:rsidR="00584860" w:rsidRDefault="00584860" w:rsidP="0022650C">
      <w:pPr>
        <w:pStyle w:val="Default"/>
        <w:ind w:left="-810" w:right="-900"/>
        <w:rPr>
          <w:rFonts w:ascii="Arial" w:hAnsi="Arial" w:cs="Arial"/>
          <w:color w:val="auto"/>
          <w:sz w:val="14"/>
          <w:szCs w:val="14"/>
        </w:rPr>
      </w:pPr>
    </w:p>
    <w:p w14:paraId="059B3912" w14:textId="77777777" w:rsidR="00584860" w:rsidRDefault="00584860" w:rsidP="0022650C">
      <w:pPr>
        <w:pStyle w:val="Default"/>
        <w:ind w:left="-810" w:right="-900"/>
        <w:rPr>
          <w:rFonts w:ascii="Arial" w:hAnsi="Arial" w:cs="Arial"/>
          <w:color w:val="auto"/>
          <w:sz w:val="14"/>
          <w:szCs w:val="14"/>
        </w:rPr>
      </w:pPr>
    </w:p>
    <w:p w14:paraId="675B383E" w14:textId="77777777" w:rsidR="00596944" w:rsidRDefault="00596944" w:rsidP="0022650C">
      <w:pPr>
        <w:pStyle w:val="Default"/>
        <w:ind w:left="-810" w:right="-900"/>
        <w:rPr>
          <w:rFonts w:ascii="Arial" w:hAnsi="Arial" w:cs="Arial"/>
          <w:color w:val="auto"/>
          <w:sz w:val="14"/>
          <w:szCs w:val="14"/>
        </w:rPr>
      </w:pPr>
    </w:p>
    <w:p w14:paraId="31899730" w14:textId="77777777" w:rsidR="00596944" w:rsidRDefault="00596944" w:rsidP="0022650C">
      <w:pPr>
        <w:pStyle w:val="Default"/>
        <w:ind w:left="-810" w:right="-900"/>
        <w:rPr>
          <w:rFonts w:ascii="Arial" w:hAnsi="Arial" w:cs="Arial"/>
          <w:color w:val="auto"/>
          <w:sz w:val="14"/>
          <w:szCs w:val="14"/>
        </w:rPr>
      </w:pPr>
    </w:p>
    <w:p w14:paraId="536DE2D3" w14:textId="77777777" w:rsidR="00E20ECC" w:rsidRPr="00E20ECC" w:rsidRDefault="00E20ECC" w:rsidP="00E20ECC">
      <w:pPr>
        <w:pStyle w:val="Default"/>
        <w:ind w:left="-810"/>
        <w:rPr>
          <w:rFonts w:ascii="Arial" w:hAnsi="Arial" w:cs="Arial"/>
          <w:sz w:val="14"/>
          <w:szCs w:val="14"/>
        </w:rPr>
      </w:pPr>
      <w:r w:rsidRPr="00E20ECC">
        <w:rPr>
          <w:rFonts w:ascii="Arial" w:hAnsi="Arial" w:cs="Arial"/>
          <w:sz w:val="14"/>
          <w:szCs w:val="14"/>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7" w:history="1">
        <w:r w:rsidRPr="00E20ECC">
          <w:rPr>
            <w:rStyle w:val="Hyperlink"/>
            <w:rFonts w:ascii="Arial" w:hAnsi="Arial" w:cs="Arial"/>
            <w:sz w:val="14"/>
            <w:szCs w:val="14"/>
          </w:rPr>
          <w:t>http://ucanr.edu/sites/anrstaff/files/176836.doc</w:t>
        </w:r>
      </w:hyperlink>
      <w:r w:rsidRPr="00E20ECC">
        <w:rPr>
          <w:rFonts w:ascii="Arial" w:hAnsi="Arial" w:cs="Arial"/>
          <w:sz w:val="14"/>
          <w:szCs w:val="14"/>
        </w:rPr>
        <w:t>). Inquiries regarding ANR’s nondiscrimination policies may be directed to John I. Sims, Affirmative Action Compliance and Title IX Officer, University of California, Davis, Agriculture and Natural Resources, 2801 Second Street, Davis, CA 95618, (530) 750-1397.</w:t>
      </w:r>
    </w:p>
    <w:p w14:paraId="0679DF2A" w14:textId="30F739AC" w:rsidR="009F5479" w:rsidRDefault="009F5479" w:rsidP="009F5479">
      <w:pPr>
        <w:pStyle w:val="Default"/>
        <w:ind w:left="-810"/>
        <w:rPr>
          <w:rFonts w:ascii="Arial" w:hAnsi="Arial" w:cs="Arial"/>
          <w:sz w:val="14"/>
          <w:szCs w:val="14"/>
        </w:rPr>
      </w:pPr>
    </w:p>
    <w:sectPr w:rsidR="009F5479" w:rsidSect="0022650C">
      <w:headerReference w:type="default" r:id="rId8"/>
      <w:footerReference w:type="default" r:id="rId9"/>
      <w:pgSz w:w="12240" w:h="15840"/>
      <w:pgMar w:top="1440" w:right="1440" w:bottom="720" w:left="1260" w:header="450" w:footer="8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F391B" w14:textId="77777777" w:rsidR="00FB3E67" w:rsidRDefault="00FB3E67" w:rsidP="002726C8">
      <w:pPr>
        <w:spacing w:after="0" w:line="240" w:lineRule="auto"/>
      </w:pPr>
      <w:r>
        <w:separator/>
      </w:r>
    </w:p>
  </w:endnote>
  <w:endnote w:type="continuationSeparator" w:id="0">
    <w:p w14:paraId="4EACF5C4" w14:textId="77777777" w:rsidR="00FB3E67" w:rsidRDefault="00FB3E67"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44223" w14:textId="77777777" w:rsidR="0022650C" w:rsidRPr="00917ECA" w:rsidRDefault="00025CDC" w:rsidP="003D27DD">
    <w:pPr>
      <w:pStyle w:val="Footer"/>
      <w:rPr>
        <w:rFonts w:ascii="Cronos Pro" w:hAnsi="Cronos Pro"/>
        <w:sz w:val="24"/>
      </w:rPr>
    </w:pPr>
    <w:r w:rsidRPr="00025CDC">
      <w:rPr>
        <w:rFonts w:ascii="Cronos Pro" w:hAnsi="Cronos Pro"/>
        <w:noProof/>
        <w:sz w:val="24"/>
      </w:rPr>
      <w:drawing>
        <wp:anchor distT="0" distB="0" distL="114300" distR="114300" simplePos="0" relativeHeight="251660288" behindDoc="1" locked="0" layoutInCell="1" allowOverlap="1" wp14:anchorId="0EA8979E" wp14:editId="74CD46E3">
          <wp:simplePos x="0" y="0"/>
          <wp:positionH relativeFrom="column">
            <wp:posOffset>-495300</wp:posOffset>
          </wp:positionH>
          <wp:positionV relativeFrom="paragraph">
            <wp:posOffset>-38100</wp:posOffset>
          </wp:positionV>
          <wp:extent cx="7124700" cy="638175"/>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0" cy="638175"/>
                  </a:xfrm>
                  <a:prstGeom prst="rect">
                    <a:avLst/>
                  </a:prstGeom>
                </pic:spPr>
              </pic:pic>
            </a:graphicData>
          </a:graphic>
        </wp:anchor>
      </w:drawing>
    </w:r>
    <w:r w:rsidR="0022650C" w:rsidRPr="00917ECA">
      <w:rPr>
        <w:rFonts w:ascii="Cronos Pro" w:hAnsi="Cronos Pro"/>
        <w:noProof/>
        <w:sz w:val="24"/>
      </w:rPr>
      <w:t xml:space="preserve">page </w:t>
    </w:r>
    <w:r w:rsidR="003D4C01" w:rsidRPr="00917ECA">
      <w:rPr>
        <w:rFonts w:ascii="Cronos Pro" w:hAnsi="Cronos Pro"/>
        <w:noProof/>
        <w:sz w:val="24"/>
      </w:rPr>
      <w:fldChar w:fldCharType="begin"/>
    </w:r>
    <w:r w:rsidR="0022650C" w:rsidRPr="00917ECA">
      <w:rPr>
        <w:rFonts w:ascii="Cronos Pro" w:hAnsi="Cronos Pro"/>
        <w:noProof/>
        <w:sz w:val="24"/>
      </w:rPr>
      <w:instrText xml:space="preserve"> PAGE  \* Arabic  \* MERGEFORMAT </w:instrText>
    </w:r>
    <w:r w:rsidR="003D4C01" w:rsidRPr="00917ECA">
      <w:rPr>
        <w:rFonts w:ascii="Cronos Pro" w:hAnsi="Cronos Pro"/>
        <w:noProof/>
        <w:sz w:val="24"/>
      </w:rPr>
      <w:fldChar w:fldCharType="separate"/>
    </w:r>
    <w:r w:rsidR="008C476E">
      <w:rPr>
        <w:rFonts w:ascii="Cronos Pro" w:hAnsi="Cronos Pro"/>
        <w:noProof/>
        <w:sz w:val="24"/>
      </w:rPr>
      <w:t>1</w:t>
    </w:r>
    <w:r w:rsidR="003D4C01" w:rsidRPr="00917ECA">
      <w:rPr>
        <w:rFonts w:ascii="Cronos Pro" w:hAnsi="Cronos Pro"/>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47A31" w14:textId="77777777" w:rsidR="00FB3E67" w:rsidRDefault="00FB3E67" w:rsidP="002726C8">
      <w:pPr>
        <w:spacing w:after="0" w:line="240" w:lineRule="auto"/>
      </w:pPr>
      <w:r>
        <w:separator/>
      </w:r>
    </w:p>
  </w:footnote>
  <w:footnote w:type="continuationSeparator" w:id="0">
    <w:p w14:paraId="5FBEB3A8" w14:textId="77777777" w:rsidR="00FB3E67" w:rsidRDefault="00FB3E67" w:rsidP="0027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2A4D5" w14:textId="2BF4438F" w:rsidR="0022650C" w:rsidRPr="008E1841" w:rsidRDefault="0022650C" w:rsidP="00DD7040">
    <w:pPr>
      <w:pStyle w:val="Header"/>
      <w:ind w:left="-270"/>
      <w:rPr>
        <w:rFonts w:ascii="Cronos Pro" w:hAnsi="Cronos Pro"/>
        <w:b/>
        <w:color w:val="FFFFFF" w:themeColor="background1"/>
        <w:sz w:val="20"/>
        <w:szCs w:val="20"/>
      </w:rPr>
    </w:pPr>
    <w:r w:rsidRPr="005675A5">
      <w:rPr>
        <w:rFonts w:ascii="Cronos Pro" w:hAnsi="Cronos Pro"/>
        <w:b/>
        <w:noProof/>
        <w:color w:val="FFFFFF" w:themeColor="background1"/>
        <w:sz w:val="28"/>
        <w:szCs w:val="28"/>
      </w:rPr>
      <w:drawing>
        <wp:anchor distT="0" distB="0" distL="114300" distR="114300" simplePos="0" relativeHeight="251658240" behindDoc="1" locked="0" layoutInCell="1" allowOverlap="1" wp14:anchorId="1DC230D1" wp14:editId="3DD77B79">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DD7040">
      <w:rPr>
        <w:rFonts w:ascii="Cronos Pro" w:hAnsi="Cronos Pro"/>
        <w:b/>
        <w:noProof/>
        <w:color w:val="FFFFFF" w:themeColor="background1"/>
        <w:sz w:val="28"/>
        <w:szCs w:val="28"/>
      </w:rPr>
      <w:t>Shiloh</w:t>
    </w:r>
    <w:r w:rsidR="00D33A1D" w:rsidRPr="005675A5">
      <w:rPr>
        <w:rFonts w:ascii="Cronos Pro" w:hAnsi="Cronos Pro"/>
        <w:b/>
        <w:noProof/>
        <w:color w:val="FFFFFF" w:themeColor="background1"/>
        <w:sz w:val="28"/>
        <w:szCs w:val="28"/>
      </w:rPr>
      <w:t xml:space="preserve"> </w:t>
    </w:r>
    <w:r w:rsidRPr="005675A5">
      <w:rPr>
        <w:rFonts w:ascii="Cronos Pro" w:hAnsi="Cronos Pro"/>
        <w:b/>
        <w:noProof/>
        <w:color w:val="FFFFFF" w:themeColor="background1"/>
        <w:sz w:val="28"/>
        <w:szCs w:val="28"/>
      </w:rPr>
      <w:t>4-H Unit Bylaws</w:t>
    </w:r>
    <w:r w:rsidR="005675A5">
      <w:rPr>
        <w:rFonts w:ascii="Cronos Pro" w:hAnsi="Cronos Pro"/>
        <w:b/>
        <w:noProof/>
        <w:color w:val="FFFFFF" w:themeColor="background1"/>
        <w:sz w:val="28"/>
        <w:szCs w:val="28"/>
      </w:rPr>
      <w:br/>
    </w:r>
    <w:r w:rsidRPr="005675A5">
      <w:rPr>
        <w:rFonts w:ascii="Cronos Pro" w:hAnsi="Cronos Pro"/>
        <w:b/>
        <w:noProof/>
        <w:color w:val="FFFFFF" w:themeColor="background1"/>
        <w:sz w:val="28"/>
        <w:szCs w:val="28"/>
      </w:rPr>
      <w:t xml:space="preserve"> </w:t>
    </w:r>
  </w:p>
  <w:p w14:paraId="642A57A4" w14:textId="77777777" w:rsidR="0022650C" w:rsidRPr="002726C8" w:rsidRDefault="0022650C" w:rsidP="00272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95C3F"/>
    <w:multiLevelType w:val="hybridMultilevel"/>
    <w:tmpl w:val="4BC0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091CF7"/>
    <w:multiLevelType w:val="hybridMultilevel"/>
    <w:tmpl w:val="D25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436C0"/>
    <w:multiLevelType w:val="hybridMultilevel"/>
    <w:tmpl w:val="1EF60C3A"/>
    <w:lvl w:ilvl="0" w:tplc="F11091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0062F"/>
    <w:multiLevelType w:val="hybridMultilevel"/>
    <w:tmpl w:val="DE28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46720"/>
    <w:multiLevelType w:val="hybridMultilevel"/>
    <w:tmpl w:val="00CE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EB6759"/>
    <w:multiLevelType w:val="hybridMultilevel"/>
    <w:tmpl w:val="963C2B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90806D0"/>
    <w:multiLevelType w:val="hybridMultilevel"/>
    <w:tmpl w:val="5E8478F0"/>
    <w:lvl w:ilvl="0" w:tplc="AE4E74F6">
      <w:numFmt w:val="bullet"/>
      <w:lvlText w:val="-"/>
      <w:lvlJc w:val="left"/>
      <w:pPr>
        <w:ind w:left="420" w:hanging="360"/>
      </w:pPr>
      <w:rPr>
        <w:rFonts w:ascii="Arial" w:eastAsia="Times New Roman" w:hAnsi="Arial" w:cs="Arial" w:hint="default"/>
        <w:b w:val="0"/>
        <w:i/>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9"/>
  </w:num>
  <w:num w:numId="6">
    <w:abstractNumId w:val="4"/>
  </w:num>
  <w:num w:numId="7">
    <w:abstractNumId w:val="4"/>
  </w:num>
  <w:num w:numId="8">
    <w:abstractNumId w:val="9"/>
  </w:num>
  <w:num w:numId="9">
    <w:abstractNumId w:val="0"/>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C8"/>
    <w:rsid w:val="00001E9D"/>
    <w:rsid w:val="00025CDC"/>
    <w:rsid w:val="00030DCE"/>
    <w:rsid w:val="000B700B"/>
    <w:rsid w:val="00112B5B"/>
    <w:rsid w:val="0011339D"/>
    <w:rsid w:val="001521BC"/>
    <w:rsid w:val="001617D4"/>
    <w:rsid w:val="001D29EF"/>
    <w:rsid w:val="001E36E7"/>
    <w:rsid w:val="001F499D"/>
    <w:rsid w:val="001F7219"/>
    <w:rsid w:val="00204AE9"/>
    <w:rsid w:val="0022650C"/>
    <w:rsid w:val="002325D8"/>
    <w:rsid w:val="00234D55"/>
    <w:rsid w:val="00251EE6"/>
    <w:rsid w:val="002726C8"/>
    <w:rsid w:val="002A1CCF"/>
    <w:rsid w:val="002B669B"/>
    <w:rsid w:val="002C7B6C"/>
    <w:rsid w:val="002D3EFB"/>
    <w:rsid w:val="002D5CBD"/>
    <w:rsid w:val="003130FB"/>
    <w:rsid w:val="00315A15"/>
    <w:rsid w:val="0033374C"/>
    <w:rsid w:val="003904B6"/>
    <w:rsid w:val="003A2F8B"/>
    <w:rsid w:val="003C1BD2"/>
    <w:rsid w:val="003D27DD"/>
    <w:rsid w:val="003D4C01"/>
    <w:rsid w:val="0040300C"/>
    <w:rsid w:val="004732DE"/>
    <w:rsid w:val="005311BE"/>
    <w:rsid w:val="00545C0F"/>
    <w:rsid w:val="005675A5"/>
    <w:rsid w:val="00584860"/>
    <w:rsid w:val="00596473"/>
    <w:rsid w:val="00596944"/>
    <w:rsid w:val="005C407C"/>
    <w:rsid w:val="0063599D"/>
    <w:rsid w:val="00693AF7"/>
    <w:rsid w:val="0069476E"/>
    <w:rsid w:val="00714484"/>
    <w:rsid w:val="007421AE"/>
    <w:rsid w:val="00742B62"/>
    <w:rsid w:val="00765268"/>
    <w:rsid w:val="00784CEA"/>
    <w:rsid w:val="007B6B98"/>
    <w:rsid w:val="007D6FCF"/>
    <w:rsid w:val="007E62F2"/>
    <w:rsid w:val="00840CD0"/>
    <w:rsid w:val="008438A8"/>
    <w:rsid w:val="008455C5"/>
    <w:rsid w:val="008474B6"/>
    <w:rsid w:val="0085148B"/>
    <w:rsid w:val="0087266E"/>
    <w:rsid w:val="00880AC2"/>
    <w:rsid w:val="008B126B"/>
    <w:rsid w:val="008B6311"/>
    <w:rsid w:val="008C476E"/>
    <w:rsid w:val="008D2011"/>
    <w:rsid w:val="008E1841"/>
    <w:rsid w:val="009063A9"/>
    <w:rsid w:val="00916E20"/>
    <w:rsid w:val="00917ECA"/>
    <w:rsid w:val="00927800"/>
    <w:rsid w:val="00952CF7"/>
    <w:rsid w:val="00990984"/>
    <w:rsid w:val="00993CDB"/>
    <w:rsid w:val="009B32C9"/>
    <w:rsid w:val="009C3090"/>
    <w:rsid w:val="009D622D"/>
    <w:rsid w:val="009F297D"/>
    <w:rsid w:val="009F5479"/>
    <w:rsid w:val="00A1224B"/>
    <w:rsid w:val="00A15BBD"/>
    <w:rsid w:val="00A21CA0"/>
    <w:rsid w:val="00A278FE"/>
    <w:rsid w:val="00A34E77"/>
    <w:rsid w:val="00A844FD"/>
    <w:rsid w:val="00A9722C"/>
    <w:rsid w:val="00AA5BEC"/>
    <w:rsid w:val="00AB5379"/>
    <w:rsid w:val="00B31D22"/>
    <w:rsid w:val="00B3703D"/>
    <w:rsid w:val="00B71A25"/>
    <w:rsid w:val="00B7361B"/>
    <w:rsid w:val="00C03721"/>
    <w:rsid w:val="00C0595E"/>
    <w:rsid w:val="00C31878"/>
    <w:rsid w:val="00C44E06"/>
    <w:rsid w:val="00CB2709"/>
    <w:rsid w:val="00CC12E4"/>
    <w:rsid w:val="00D0546A"/>
    <w:rsid w:val="00D17C84"/>
    <w:rsid w:val="00D26B69"/>
    <w:rsid w:val="00D33A1D"/>
    <w:rsid w:val="00D6240A"/>
    <w:rsid w:val="00D624AB"/>
    <w:rsid w:val="00D87604"/>
    <w:rsid w:val="00DB0A77"/>
    <w:rsid w:val="00DD006E"/>
    <w:rsid w:val="00DD7040"/>
    <w:rsid w:val="00E0723A"/>
    <w:rsid w:val="00E20ECC"/>
    <w:rsid w:val="00E5587E"/>
    <w:rsid w:val="00EC1E85"/>
    <w:rsid w:val="00EC7028"/>
    <w:rsid w:val="00F522A9"/>
    <w:rsid w:val="00F6051D"/>
    <w:rsid w:val="00F71D59"/>
    <w:rsid w:val="00F75E58"/>
    <w:rsid w:val="00FA1AAF"/>
    <w:rsid w:val="00FA78D3"/>
    <w:rsid w:val="00FB0AD9"/>
    <w:rsid w:val="00FB3E67"/>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0723E62"/>
  <w15:docId w15:val="{8EB2E70A-BAAD-4D12-A464-36F4B436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E5587E"/>
    <w:rPr>
      <w:color w:val="800080" w:themeColor="followedHyperlink"/>
      <w:u w:val="single"/>
    </w:rPr>
  </w:style>
  <w:style w:type="character" w:styleId="CommentReference">
    <w:name w:val="annotation reference"/>
    <w:basedOn w:val="DefaultParagraphFont"/>
    <w:uiPriority w:val="99"/>
    <w:semiHidden/>
    <w:unhideWhenUsed/>
    <w:rsid w:val="008B6311"/>
    <w:rPr>
      <w:sz w:val="16"/>
      <w:szCs w:val="16"/>
    </w:rPr>
  </w:style>
  <w:style w:type="paragraph" w:styleId="CommentText">
    <w:name w:val="annotation text"/>
    <w:basedOn w:val="Normal"/>
    <w:link w:val="CommentTextChar"/>
    <w:uiPriority w:val="99"/>
    <w:semiHidden/>
    <w:unhideWhenUsed/>
    <w:rsid w:val="008B6311"/>
    <w:pPr>
      <w:spacing w:line="240" w:lineRule="auto"/>
    </w:pPr>
    <w:rPr>
      <w:sz w:val="20"/>
      <w:szCs w:val="20"/>
    </w:rPr>
  </w:style>
  <w:style w:type="character" w:customStyle="1" w:styleId="CommentTextChar">
    <w:name w:val="Comment Text Char"/>
    <w:basedOn w:val="DefaultParagraphFont"/>
    <w:link w:val="CommentText"/>
    <w:uiPriority w:val="99"/>
    <w:semiHidden/>
    <w:rsid w:val="008B6311"/>
    <w:rPr>
      <w:sz w:val="20"/>
      <w:szCs w:val="20"/>
    </w:rPr>
  </w:style>
  <w:style w:type="paragraph" w:styleId="CommentSubject">
    <w:name w:val="annotation subject"/>
    <w:basedOn w:val="CommentText"/>
    <w:next w:val="CommentText"/>
    <w:link w:val="CommentSubjectChar"/>
    <w:uiPriority w:val="99"/>
    <w:semiHidden/>
    <w:unhideWhenUsed/>
    <w:rsid w:val="008B6311"/>
    <w:rPr>
      <w:b/>
      <w:bCs/>
    </w:rPr>
  </w:style>
  <w:style w:type="character" w:customStyle="1" w:styleId="CommentSubjectChar">
    <w:name w:val="Comment Subject Char"/>
    <w:basedOn w:val="CommentTextChar"/>
    <w:link w:val="CommentSubject"/>
    <w:uiPriority w:val="99"/>
    <w:semiHidden/>
    <w:rsid w:val="008B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 w:id="1514346098">
      <w:bodyDiv w:val="1"/>
      <w:marLeft w:val="0"/>
      <w:marRight w:val="0"/>
      <w:marTop w:val="0"/>
      <w:marBottom w:val="0"/>
      <w:divBdr>
        <w:top w:val="none" w:sz="0" w:space="0" w:color="auto"/>
        <w:left w:val="none" w:sz="0" w:space="0" w:color="auto"/>
        <w:bottom w:val="none" w:sz="0" w:space="0" w:color="auto"/>
        <w:right w:val="none" w:sz="0" w:space="0" w:color="auto"/>
      </w:divBdr>
    </w:div>
    <w:div w:id="17831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canr.edu/sites/anrstaff/files/17683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Student2</dc:creator>
  <cp:lastModifiedBy>JoAnn Ratto</cp:lastModifiedBy>
  <cp:revision>2</cp:revision>
  <cp:lastPrinted>2017-02-09T07:35:00Z</cp:lastPrinted>
  <dcterms:created xsi:type="dcterms:W3CDTF">2017-08-18T20:29:00Z</dcterms:created>
  <dcterms:modified xsi:type="dcterms:W3CDTF">2017-08-18T20:29:00Z</dcterms:modified>
</cp:coreProperties>
</file>